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A45" w:rsidRDefault="005D0A45" w:rsidP="005D0A45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2E74B5"/>
          <w:sz w:val="22"/>
          <w:szCs w:val="22"/>
        </w:rPr>
      </w:pPr>
      <w:bookmarkStart w:id="0" w:name="_GoBack"/>
      <w:bookmarkEnd w:id="0"/>
      <w:proofErr w:type="spellStart"/>
      <w:r>
        <w:rPr>
          <w:rStyle w:val="normaltextrun"/>
          <w:rFonts w:ascii="Calibri" w:hAnsi="Calibri" w:cs="Calibri"/>
          <w:color w:val="2E74B5"/>
          <w:sz w:val="22"/>
          <w:szCs w:val="22"/>
          <w:lang w:val="en-US"/>
        </w:rPr>
        <w:t>Conta</w:t>
      </w:r>
      <w:proofErr w:type="spellEnd"/>
      <w:r>
        <w:rPr>
          <w:rStyle w:val="normaltextrun"/>
          <w:rFonts w:ascii="Calibri" w:hAnsi="Calibri" w:cs="Calibri"/>
          <w:color w:val="2E74B5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2E74B5"/>
          <w:sz w:val="22"/>
          <w:szCs w:val="22"/>
          <w:lang w:val="en-US"/>
        </w:rPr>
        <w:t>bancária</w:t>
      </w:r>
      <w:proofErr w:type="spellEnd"/>
      <w:r>
        <w:rPr>
          <w:rStyle w:val="normaltextrun"/>
          <w:rFonts w:ascii="Calibri" w:hAnsi="Calibri" w:cs="Calibri"/>
          <w:color w:val="2E74B5"/>
          <w:sz w:val="22"/>
          <w:szCs w:val="22"/>
          <w:lang w:val="en-US"/>
        </w:rPr>
        <w:t xml:space="preserve"> - </w:t>
      </w:r>
      <w:proofErr w:type="spellStart"/>
      <w:r>
        <w:rPr>
          <w:rStyle w:val="normaltextrun"/>
          <w:rFonts w:ascii="Calibri" w:hAnsi="Calibri" w:cs="Calibri"/>
          <w:color w:val="2E74B5"/>
          <w:sz w:val="22"/>
          <w:szCs w:val="22"/>
          <w:lang w:val="en-US"/>
        </w:rPr>
        <w:t>movimentação</w:t>
      </w:r>
      <w:proofErr w:type="spellEnd"/>
      <w:r>
        <w:rPr>
          <w:rStyle w:val="normaltextrun"/>
          <w:rFonts w:ascii="Calibri" w:hAnsi="Calibri" w:cs="Calibri"/>
          <w:color w:val="2E74B5"/>
          <w:sz w:val="22"/>
          <w:szCs w:val="22"/>
          <w:lang w:val="en-US"/>
        </w:rPr>
        <w:t xml:space="preserve"> de</w:t>
      </w:r>
      <w:r>
        <w:rPr>
          <w:rStyle w:val="eop"/>
          <w:rFonts w:ascii="Calibri" w:hAnsi="Calibri" w:cs="Calibri"/>
          <w:color w:val="2E74B5"/>
          <w:sz w:val="22"/>
          <w:szCs w:val="22"/>
        </w:rPr>
        <w:t> </w:t>
      </w:r>
    </w:p>
    <w:p w:rsidR="005D0A45" w:rsidRDefault="005D0A45" w:rsidP="005D0A4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2E74B5"/>
          <w:sz w:val="22"/>
          <w:szCs w:val="22"/>
        </w:rPr>
      </w:pPr>
    </w:p>
    <w:p w:rsidR="005D0A45" w:rsidRDefault="005D0A45" w:rsidP="005D0A4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pt-BR"/>
        </w:rPr>
        <w:t>concedendo-lhe poderes junto ao (Banco ____________________________, agência nº __________, situada em _________________________, para movimentar a conta corrente e/ou de poupança nº ________________________, podendo depositar e retirar dinheiro mediante recibos, autorizar débitos, transferências e pagamentos por intermédio de cartas ou formulários bancários; sacar quaisquer importâncias desde que contenha saldo; requisitar, retirar, emitir, endossar, descontar, receber, aceitar, avalizar e assinar cheques e ordens de pagamentos; dar ordens e contraordens, confirmar ou contestar saldos; atualizar cadastros; solicitar e receber cartão magnético e a respectiva senha; requerer, receber, desbloquear, alterar senhas para acessar a/s conta/s nos caixas eletrônicos e pela internet; solicitar cartões de crédito; sacar quaisquer importâncias resultantes de depósitos de qualquer origem a que tenha direito seja de institutos, caixas beneficentes e outras fontes pagadoras; abrir e movimentar cadernetas de poupança, efetuando depósitos e retiradas mediante recibos ou outros documentos para esse fim; efetuar qualquer modalidade de aplicação financeira, assinando os respectivos contratos e/ou documentos necessários, fazer contar juros e correção monetária, resgatar as referidas aplicações nas datas aprazadas, assinar quaisquer documentos inerentes à movimentação bancária; transigir, transferir de agência e encerrar contas; receber e dar quitações; bem como praticar todos os demais atos indispensáveis ao cumprimento do presente mandato, dando tudo por bom, firme e valioso, ficando vedado o substabelecimento. Esta procuração é válida até ____/____/________.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5D0A45" w:rsidRDefault="005D0A45" w:rsidP="005D0A4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pt-BR"/>
        </w:rPr>
        <w:t>Por favor informe os seguintes dados: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5D0A45" w:rsidRDefault="005D0A45" w:rsidP="005D0A4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  <w:lang w:val="pt-BR"/>
        </w:rPr>
        <w:t>nome</w:t>
      </w:r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  <w:lang w:val="pt-BR"/>
        </w:rPr>
        <w:t xml:space="preserve"> do banco: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5D0A45" w:rsidRDefault="005D0A45" w:rsidP="005D0A4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  <w:lang w:val="pt-BR"/>
        </w:rPr>
        <w:t>número</w:t>
      </w:r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  <w:lang w:val="pt-BR"/>
        </w:rPr>
        <w:t xml:space="preserve"> da agência: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5D0A45" w:rsidRDefault="005D0A45" w:rsidP="005D0A4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  <w:lang w:val="pt-BR"/>
        </w:rPr>
        <w:t>cidade</w:t>
      </w:r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  <w:lang w:val="pt-BR"/>
        </w:rPr>
        <w:t xml:space="preserve"> da agência: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5D0A45" w:rsidRDefault="005D0A45" w:rsidP="005D0A4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  <w:lang w:val="pt-BR"/>
        </w:rPr>
        <w:t>número</w:t>
      </w:r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  <w:lang w:val="pt-BR"/>
        </w:rPr>
        <w:t xml:space="preserve"> da conta: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622085" w:rsidRDefault="00622085" w:rsidP="0062208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036565" w:rsidRDefault="00036565" w:rsidP="0003656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3D7E50" w:rsidRDefault="005D0A45"/>
    <w:sectPr w:rsidR="003D7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494A"/>
    <w:multiLevelType w:val="hybridMultilevel"/>
    <w:tmpl w:val="E4644CD6"/>
    <w:lvl w:ilvl="0" w:tplc="386AB44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61F29"/>
    <w:multiLevelType w:val="hybridMultilevel"/>
    <w:tmpl w:val="D7F2F3EA"/>
    <w:lvl w:ilvl="0" w:tplc="24ECFAD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74359"/>
    <w:multiLevelType w:val="multilevel"/>
    <w:tmpl w:val="FECA42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74555"/>
    <w:multiLevelType w:val="hybridMultilevel"/>
    <w:tmpl w:val="919A446C"/>
    <w:lvl w:ilvl="0" w:tplc="B104804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94462"/>
    <w:multiLevelType w:val="hybridMultilevel"/>
    <w:tmpl w:val="3C82AF4A"/>
    <w:lvl w:ilvl="0" w:tplc="ADCE2BC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90CDD"/>
    <w:multiLevelType w:val="multilevel"/>
    <w:tmpl w:val="6D9C546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751CFE"/>
    <w:multiLevelType w:val="multilevel"/>
    <w:tmpl w:val="F772828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AB50D0"/>
    <w:multiLevelType w:val="multilevel"/>
    <w:tmpl w:val="0A861420"/>
    <w:lvl w:ilvl="0">
      <w:start w:val="23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8">
    <w:nsid w:val="12F9158A"/>
    <w:multiLevelType w:val="hybridMultilevel"/>
    <w:tmpl w:val="4118BB5A"/>
    <w:lvl w:ilvl="0" w:tplc="0CE404E6">
      <w:start w:val="13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505" w:hanging="360"/>
      </w:pPr>
    </w:lvl>
    <w:lvl w:ilvl="2" w:tplc="080C001B" w:tentative="1">
      <w:start w:val="1"/>
      <w:numFmt w:val="lowerRoman"/>
      <w:lvlText w:val="%3."/>
      <w:lvlJc w:val="right"/>
      <w:pPr>
        <w:ind w:left="2225" w:hanging="180"/>
      </w:pPr>
    </w:lvl>
    <w:lvl w:ilvl="3" w:tplc="080C000F" w:tentative="1">
      <w:start w:val="1"/>
      <w:numFmt w:val="decimal"/>
      <w:lvlText w:val="%4."/>
      <w:lvlJc w:val="left"/>
      <w:pPr>
        <w:ind w:left="2945" w:hanging="360"/>
      </w:pPr>
    </w:lvl>
    <w:lvl w:ilvl="4" w:tplc="080C0019" w:tentative="1">
      <w:start w:val="1"/>
      <w:numFmt w:val="lowerLetter"/>
      <w:lvlText w:val="%5."/>
      <w:lvlJc w:val="left"/>
      <w:pPr>
        <w:ind w:left="3665" w:hanging="360"/>
      </w:pPr>
    </w:lvl>
    <w:lvl w:ilvl="5" w:tplc="080C001B" w:tentative="1">
      <w:start w:val="1"/>
      <w:numFmt w:val="lowerRoman"/>
      <w:lvlText w:val="%6."/>
      <w:lvlJc w:val="right"/>
      <w:pPr>
        <w:ind w:left="4385" w:hanging="180"/>
      </w:pPr>
    </w:lvl>
    <w:lvl w:ilvl="6" w:tplc="080C000F" w:tentative="1">
      <w:start w:val="1"/>
      <w:numFmt w:val="decimal"/>
      <w:lvlText w:val="%7."/>
      <w:lvlJc w:val="left"/>
      <w:pPr>
        <w:ind w:left="5105" w:hanging="360"/>
      </w:pPr>
    </w:lvl>
    <w:lvl w:ilvl="7" w:tplc="080C0019" w:tentative="1">
      <w:start w:val="1"/>
      <w:numFmt w:val="lowerLetter"/>
      <w:lvlText w:val="%8."/>
      <w:lvlJc w:val="left"/>
      <w:pPr>
        <w:ind w:left="5825" w:hanging="360"/>
      </w:pPr>
    </w:lvl>
    <w:lvl w:ilvl="8" w:tplc="08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1970101B"/>
    <w:multiLevelType w:val="multilevel"/>
    <w:tmpl w:val="FC2E07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8D522F"/>
    <w:multiLevelType w:val="hybridMultilevel"/>
    <w:tmpl w:val="44CA868E"/>
    <w:lvl w:ilvl="0" w:tplc="B39AC2F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017456"/>
    <w:multiLevelType w:val="multilevel"/>
    <w:tmpl w:val="AC64FCB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AB1F1F"/>
    <w:multiLevelType w:val="multilevel"/>
    <w:tmpl w:val="48463AB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A5113D"/>
    <w:multiLevelType w:val="hybridMultilevel"/>
    <w:tmpl w:val="71E4AFB2"/>
    <w:lvl w:ilvl="0" w:tplc="32880C5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793813"/>
    <w:multiLevelType w:val="multilevel"/>
    <w:tmpl w:val="F280D6B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20474B"/>
    <w:multiLevelType w:val="hybridMultilevel"/>
    <w:tmpl w:val="CD04BDF0"/>
    <w:lvl w:ilvl="0" w:tplc="FA8669F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5B42F5"/>
    <w:multiLevelType w:val="multilevel"/>
    <w:tmpl w:val="E1F290B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A91F7C"/>
    <w:multiLevelType w:val="hybridMultilevel"/>
    <w:tmpl w:val="DBD6571C"/>
    <w:lvl w:ilvl="0" w:tplc="7E6449C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1D7AA1"/>
    <w:multiLevelType w:val="hybridMultilevel"/>
    <w:tmpl w:val="25C8DCCC"/>
    <w:lvl w:ilvl="0" w:tplc="D312E2F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33AD5"/>
    <w:multiLevelType w:val="multilevel"/>
    <w:tmpl w:val="5686EA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6774D1"/>
    <w:multiLevelType w:val="multilevel"/>
    <w:tmpl w:val="7E32CAD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F362C4"/>
    <w:multiLevelType w:val="hybridMultilevel"/>
    <w:tmpl w:val="1ADA8452"/>
    <w:lvl w:ilvl="0" w:tplc="C2FA7E4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BA3267"/>
    <w:multiLevelType w:val="hybridMultilevel"/>
    <w:tmpl w:val="29307F84"/>
    <w:lvl w:ilvl="0" w:tplc="22043B3E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03D9F"/>
    <w:multiLevelType w:val="multilevel"/>
    <w:tmpl w:val="88AEFE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E53DAF"/>
    <w:multiLevelType w:val="multilevel"/>
    <w:tmpl w:val="51BC1C9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C85387"/>
    <w:multiLevelType w:val="multilevel"/>
    <w:tmpl w:val="4C245FD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8C111D"/>
    <w:multiLevelType w:val="multilevel"/>
    <w:tmpl w:val="5674244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57608E"/>
    <w:multiLevelType w:val="hybridMultilevel"/>
    <w:tmpl w:val="FF921082"/>
    <w:lvl w:ilvl="0" w:tplc="E52411E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E5363B"/>
    <w:multiLevelType w:val="hybridMultilevel"/>
    <w:tmpl w:val="816CA96C"/>
    <w:lvl w:ilvl="0" w:tplc="099636C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991B71"/>
    <w:multiLevelType w:val="multilevel"/>
    <w:tmpl w:val="E7F2E1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A7162D"/>
    <w:multiLevelType w:val="hybridMultilevel"/>
    <w:tmpl w:val="CDFA75AE"/>
    <w:lvl w:ilvl="0" w:tplc="5A6EB52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715BCD"/>
    <w:multiLevelType w:val="hybridMultilevel"/>
    <w:tmpl w:val="C7942FD8"/>
    <w:lvl w:ilvl="0" w:tplc="E8DAAB6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C60F5A"/>
    <w:multiLevelType w:val="hybridMultilevel"/>
    <w:tmpl w:val="6F94EA74"/>
    <w:lvl w:ilvl="0" w:tplc="9ADA404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A811B8"/>
    <w:multiLevelType w:val="multilevel"/>
    <w:tmpl w:val="D01C59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EB18A4"/>
    <w:multiLevelType w:val="multilevel"/>
    <w:tmpl w:val="282EB14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1D4145"/>
    <w:multiLevelType w:val="hybridMultilevel"/>
    <w:tmpl w:val="9092C8E0"/>
    <w:lvl w:ilvl="0" w:tplc="C3CCE4E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33"/>
  </w:num>
  <w:num w:numId="4">
    <w:abstractNumId w:val="27"/>
  </w:num>
  <w:num w:numId="5">
    <w:abstractNumId w:val="29"/>
  </w:num>
  <w:num w:numId="6">
    <w:abstractNumId w:val="18"/>
  </w:num>
  <w:num w:numId="7">
    <w:abstractNumId w:val="23"/>
  </w:num>
  <w:num w:numId="8">
    <w:abstractNumId w:val="1"/>
  </w:num>
  <w:num w:numId="9">
    <w:abstractNumId w:val="5"/>
  </w:num>
  <w:num w:numId="10">
    <w:abstractNumId w:val="0"/>
  </w:num>
  <w:num w:numId="11">
    <w:abstractNumId w:val="19"/>
  </w:num>
  <w:num w:numId="12">
    <w:abstractNumId w:val="32"/>
  </w:num>
  <w:num w:numId="13">
    <w:abstractNumId w:val="34"/>
  </w:num>
  <w:num w:numId="14">
    <w:abstractNumId w:val="28"/>
  </w:num>
  <w:num w:numId="15">
    <w:abstractNumId w:val="16"/>
  </w:num>
  <w:num w:numId="16">
    <w:abstractNumId w:val="15"/>
  </w:num>
  <w:num w:numId="17">
    <w:abstractNumId w:val="24"/>
  </w:num>
  <w:num w:numId="18">
    <w:abstractNumId w:val="10"/>
  </w:num>
  <w:num w:numId="19">
    <w:abstractNumId w:val="20"/>
  </w:num>
  <w:num w:numId="20">
    <w:abstractNumId w:val="31"/>
  </w:num>
  <w:num w:numId="21">
    <w:abstractNumId w:val="7"/>
  </w:num>
  <w:num w:numId="22">
    <w:abstractNumId w:val="8"/>
  </w:num>
  <w:num w:numId="23">
    <w:abstractNumId w:val="12"/>
  </w:num>
  <w:num w:numId="24">
    <w:abstractNumId w:val="21"/>
  </w:num>
  <w:num w:numId="25">
    <w:abstractNumId w:val="25"/>
  </w:num>
  <w:num w:numId="26">
    <w:abstractNumId w:val="4"/>
  </w:num>
  <w:num w:numId="27">
    <w:abstractNumId w:val="14"/>
  </w:num>
  <w:num w:numId="28">
    <w:abstractNumId w:val="30"/>
  </w:num>
  <w:num w:numId="29">
    <w:abstractNumId w:val="6"/>
  </w:num>
  <w:num w:numId="30">
    <w:abstractNumId w:val="13"/>
  </w:num>
  <w:num w:numId="31">
    <w:abstractNumId w:val="11"/>
  </w:num>
  <w:num w:numId="32">
    <w:abstractNumId w:val="22"/>
  </w:num>
  <w:num w:numId="33">
    <w:abstractNumId w:val="26"/>
  </w:num>
  <w:num w:numId="34">
    <w:abstractNumId w:val="3"/>
  </w:num>
  <w:num w:numId="35">
    <w:abstractNumId w:val="9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77"/>
    <w:rsid w:val="00036565"/>
    <w:rsid w:val="000505DB"/>
    <w:rsid w:val="000513B4"/>
    <w:rsid w:val="00166AC5"/>
    <w:rsid w:val="002B2232"/>
    <w:rsid w:val="003D46B8"/>
    <w:rsid w:val="004256B0"/>
    <w:rsid w:val="00533F3E"/>
    <w:rsid w:val="005D0A45"/>
    <w:rsid w:val="00622085"/>
    <w:rsid w:val="006A4164"/>
    <w:rsid w:val="008443C4"/>
    <w:rsid w:val="00876277"/>
    <w:rsid w:val="00895487"/>
    <w:rsid w:val="00922ED3"/>
    <w:rsid w:val="00986932"/>
    <w:rsid w:val="00A1403B"/>
    <w:rsid w:val="00A678F6"/>
    <w:rsid w:val="00C744B1"/>
    <w:rsid w:val="00ED5E40"/>
    <w:rsid w:val="00F74EEC"/>
    <w:rsid w:val="00FA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20CC6-EF5F-4931-82F9-C2FA135F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876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eop">
    <w:name w:val="eop"/>
    <w:basedOn w:val="Fontepargpadro"/>
    <w:rsid w:val="00876277"/>
  </w:style>
  <w:style w:type="character" w:customStyle="1" w:styleId="normaltextrun">
    <w:name w:val="normaltextrun"/>
    <w:basedOn w:val="Fontepargpadro"/>
    <w:rsid w:val="00876277"/>
  </w:style>
  <w:style w:type="character" w:customStyle="1" w:styleId="scxw64517188">
    <w:name w:val="scxw64517188"/>
    <w:basedOn w:val="Fontepargpadro"/>
    <w:rsid w:val="00036565"/>
  </w:style>
  <w:style w:type="character" w:customStyle="1" w:styleId="scxw187449851">
    <w:name w:val="scxw187449851"/>
    <w:basedOn w:val="Fontepargpadro"/>
    <w:rsid w:val="00622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Lima Sereno</dc:creator>
  <cp:keywords/>
  <dc:description/>
  <cp:lastModifiedBy>Rodrigo Lima Sereno</cp:lastModifiedBy>
  <cp:revision>2</cp:revision>
  <dcterms:created xsi:type="dcterms:W3CDTF">2023-04-27T13:59:00Z</dcterms:created>
  <dcterms:modified xsi:type="dcterms:W3CDTF">2023-04-27T13:59:00Z</dcterms:modified>
</cp:coreProperties>
</file>