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F0702D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S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S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574BB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0702D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2015-06-29T15:08:00Z</dcterms:modified>
</cp:coreProperties>
</file>