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2C3C" w14:textId="77777777" w:rsidR="00DE7C05" w:rsidRDefault="00DE7C05" w:rsidP="007D7EA5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</w:p>
    <w:p w14:paraId="6D4BA874" w14:textId="57C07909" w:rsidR="007D7EA5" w:rsidRPr="0077010E" w:rsidRDefault="002B3481" w:rsidP="007D7EA5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  <w:r w:rsidRPr="0077010E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2D5EA443" wp14:editId="1E9CB6F1">
            <wp:extent cx="533400" cy="4953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8A8D" w14:textId="04DDF83A" w:rsidR="00DE7C05" w:rsidRPr="00E72021" w:rsidRDefault="00DE7C05" w:rsidP="00766B8A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E72021">
        <w:rPr>
          <w:rFonts w:cs="Times New Roman"/>
          <w:b/>
          <w:bCs/>
          <w:sz w:val="28"/>
          <w:szCs w:val="22"/>
        </w:rPr>
        <w:t xml:space="preserve">MINISTÉRIO DA </w:t>
      </w:r>
      <w:r w:rsidR="00766B8A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3162ED27" w14:textId="6215ED65" w:rsidR="007D7EA5" w:rsidRDefault="00DE7C05" w:rsidP="00DE7C0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E72021">
        <w:rPr>
          <w:b/>
          <w:bCs/>
          <w:sz w:val="28"/>
          <w:szCs w:val="22"/>
        </w:rPr>
        <w:t>Secretaria de Coordenação e Governança das Empresas Estatais</w:t>
      </w:r>
    </w:p>
    <w:p w14:paraId="3B30B6ED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56E6800F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63CB90BF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137CCC4D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35B66271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30EB52EE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4ED9520C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022D6B2F" w14:textId="77777777" w:rsidR="007D7EA5" w:rsidRPr="007D7EA5" w:rsidRDefault="0032698F" w:rsidP="007D7EA5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>AUTO</w:t>
      </w:r>
      <w:r w:rsidR="007D7EA5" w:rsidRPr="007D7EA5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>AVALIAÇÃO DO</w:t>
      </w:r>
      <w:r w:rsidR="00E952F6" w:rsidRPr="007D7EA5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>(A)</w:t>
      </w:r>
      <w:r w:rsidR="007D7EA5" w:rsidRPr="007D7EA5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 DIRETOR(A)-PRESIDENTE</w:t>
      </w:r>
    </w:p>
    <w:p w14:paraId="23758EDE" w14:textId="77777777" w:rsidR="007D7EA5" w:rsidRP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6FF6953E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noProof/>
          <w:sz w:val="22"/>
          <w:szCs w:val="22"/>
          <w:lang w:eastAsia="pt-BR" w:bidi="ar-SA"/>
        </w:rPr>
      </w:pPr>
      <w:r>
        <w:rPr>
          <w:rFonts w:cs="Times New Roman"/>
          <w:noProof/>
          <w:sz w:val="22"/>
          <w:szCs w:val="22"/>
          <w:lang w:eastAsia="pt-BR" w:bidi="ar-SA"/>
        </w:rPr>
        <w:br w:type="page"/>
      </w:r>
    </w:p>
    <w:p w14:paraId="61C85E03" w14:textId="2EB9FDD5" w:rsidR="00DA056B" w:rsidRPr="0077010E" w:rsidRDefault="00DA056B" w:rsidP="00DA056B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</w:p>
    <w:p w14:paraId="65163164" w14:textId="10D97A2A" w:rsidR="00766B8A" w:rsidRDefault="00766B8A" w:rsidP="00766B8A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77010E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023046C6" wp14:editId="570DB907">
            <wp:extent cx="533400" cy="495300"/>
            <wp:effectExtent l="0" t="0" r="0" b="0"/>
            <wp:docPr id="111289367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9367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1F4C" w14:textId="45158182" w:rsidR="00DE7C05" w:rsidRPr="00E72021" w:rsidRDefault="00DE7C05" w:rsidP="00766B8A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E72021">
        <w:rPr>
          <w:rFonts w:cs="Times New Roman"/>
          <w:b/>
          <w:bCs/>
          <w:sz w:val="28"/>
          <w:szCs w:val="22"/>
        </w:rPr>
        <w:t xml:space="preserve">MINISTÉRIO DA </w:t>
      </w:r>
      <w:r w:rsidR="00766B8A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7A015120" w14:textId="3F9696DA" w:rsidR="00DA056B" w:rsidRPr="0077010E" w:rsidRDefault="00DE7C05" w:rsidP="00DE7C0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E72021">
        <w:rPr>
          <w:b/>
          <w:bCs/>
          <w:sz w:val="28"/>
          <w:szCs w:val="22"/>
        </w:rPr>
        <w:t>Secretaria de Coordenação e Governança das Empresas Estatais</w:t>
      </w:r>
    </w:p>
    <w:p w14:paraId="1F922307" w14:textId="77777777" w:rsidR="00DA056B" w:rsidRPr="0077010E" w:rsidRDefault="00DA056B" w:rsidP="00D3729E">
      <w:pPr>
        <w:jc w:val="both"/>
        <w:rPr>
          <w:b/>
          <w:color w:val="4F81BD"/>
        </w:rPr>
      </w:pPr>
    </w:p>
    <w:p w14:paraId="44567452" w14:textId="77777777" w:rsidR="00DA056B" w:rsidRPr="0077010E" w:rsidRDefault="00DA056B" w:rsidP="00D3729E">
      <w:pPr>
        <w:jc w:val="both"/>
        <w:rPr>
          <w:b/>
          <w:color w:val="4F81BD"/>
        </w:rPr>
      </w:pPr>
    </w:p>
    <w:p w14:paraId="43B95125" w14:textId="77777777" w:rsidR="00452E1B" w:rsidRPr="0077010E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376ACCBD" w14:textId="77777777" w:rsidR="004A443D" w:rsidRPr="00DE7C05" w:rsidRDefault="0032698F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DE7C05">
        <w:rPr>
          <w:rFonts w:eastAsia="SimSun"/>
          <w:b/>
          <w:bCs/>
          <w:kern w:val="1"/>
          <w:lang w:eastAsia="hi-IN" w:bidi="hi-IN"/>
        </w:rPr>
        <w:t>AUTO</w:t>
      </w:r>
      <w:r w:rsidR="007D1B63" w:rsidRPr="00DE7C05">
        <w:rPr>
          <w:rFonts w:eastAsia="SimSun"/>
          <w:b/>
          <w:bCs/>
          <w:kern w:val="1"/>
          <w:lang w:eastAsia="hi-IN" w:bidi="hi-IN"/>
        </w:rPr>
        <w:t xml:space="preserve">AVALIAÇÃO </w:t>
      </w:r>
      <w:r w:rsidR="001966F9" w:rsidRPr="00DE7C05">
        <w:rPr>
          <w:rFonts w:eastAsia="SimSun"/>
          <w:b/>
          <w:bCs/>
          <w:kern w:val="1"/>
          <w:lang w:eastAsia="hi-IN" w:bidi="hi-IN"/>
        </w:rPr>
        <w:t>DO</w:t>
      </w:r>
      <w:r w:rsidR="00E952F6" w:rsidRPr="00DE7C05">
        <w:rPr>
          <w:rFonts w:eastAsia="SimSun"/>
          <w:b/>
          <w:bCs/>
          <w:kern w:val="1"/>
          <w:lang w:eastAsia="hi-IN" w:bidi="hi-IN"/>
        </w:rPr>
        <w:t>(A)</w:t>
      </w:r>
      <w:r w:rsidR="001966F9" w:rsidRPr="00DE7C05">
        <w:rPr>
          <w:rFonts w:eastAsia="SimSun"/>
          <w:b/>
          <w:bCs/>
          <w:kern w:val="1"/>
          <w:lang w:eastAsia="hi-IN" w:bidi="hi-IN"/>
        </w:rPr>
        <w:t xml:space="preserve"> DIRETOR</w:t>
      </w:r>
      <w:r w:rsidR="000F756A" w:rsidRPr="00DE7C05">
        <w:rPr>
          <w:rFonts w:eastAsia="SimSun"/>
          <w:b/>
          <w:bCs/>
          <w:kern w:val="1"/>
          <w:lang w:eastAsia="hi-IN" w:bidi="hi-IN"/>
        </w:rPr>
        <w:t>(A)</w:t>
      </w:r>
      <w:r w:rsidR="001966F9" w:rsidRPr="00DE7C05">
        <w:rPr>
          <w:rFonts w:eastAsia="SimSun"/>
          <w:b/>
          <w:bCs/>
          <w:kern w:val="1"/>
          <w:lang w:eastAsia="hi-IN" w:bidi="hi-IN"/>
        </w:rPr>
        <w:t>-PRESIDENTE</w:t>
      </w:r>
    </w:p>
    <w:p w14:paraId="173D2F67" w14:textId="77777777" w:rsidR="00743F39" w:rsidRPr="0077010E" w:rsidRDefault="00743F39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8"/>
          <w:szCs w:val="28"/>
          <w:lang w:eastAsia="hi-IN" w:bidi="hi-IN"/>
        </w:rPr>
      </w:pPr>
    </w:p>
    <w:p w14:paraId="21503380" w14:textId="77777777" w:rsidR="00452E1B" w:rsidRPr="0077010E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1CD46801" w14:textId="77777777" w:rsidR="004A443D" w:rsidRPr="0077010E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91355B" w:rsidRPr="0077010E" w14:paraId="650E2A95" w14:textId="77777777" w:rsidTr="0A9B10DF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1BA6B22D" w14:textId="77777777" w:rsidR="0091355B" w:rsidRPr="00DE7C05" w:rsidRDefault="00021E82" w:rsidP="007D7EA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DE7C0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DE7C05" w:rsidRPr="0077010E" w14:paraId="560FA900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907E6A8" w14:textId="77777777" w:rsidR="00DE7C05" w:rsidRDefault="00DE7C05" w:rsidP="00DE7C05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6B8485D8" w14:textId="7F289312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DE7C05" w:rsidRPr="0077010E" w14:paraId="13B66665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1D356D1" w14:textId="396125BD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DE7C05" w:rsidRPr="0077010E" w14:paraId="56FEAEAF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82FBB2" w14:textId="753434AE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DE7C05" w:rsidRPr="0077010E" w14:paraId="6D08A81B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80534F" w14:textId="1EE96D0E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 w:rsidRPr="003B7DC6">
              <w:rPr>
                <w:rFonts w:ascii="Calibri Light" w:hAnsi="Calibri Light"/>
                <w:sz w:val="22"/>
                <w:szCs w:val="22"/>
              </w:rPr>
              <w:t>xxx</w:t>
            </w:r>
            <w:proofErr w:type="spell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(se outra subsidiária, indicar também o nome da holding).</w:t>
            </w:r>
          </w:p>
        </w:tc>
      </w:tr>
      <w:tr w:rsidR="00DE7C05" w:rsidRPr="0077010E" w14:paraId="4EC0D583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0260CAC" w14:textId="142A61B5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DE7C05" w:rsidRPr="0077010E" w14:paraId="6416BC10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6CBD0D1" w14:textId="5E3B8AB1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DE7C05" w:rsidRPr="0077010E" w14:paraId="58A35553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399F5B" w14:textId="3BB1092D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DE7C05" w:rsidRPr="0077010E" w14:paraId="5172D330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D0D473E" w14:textId="2313C45A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DE7C05" w:rsidRPr="0077010E" w14:paraId="13C19F02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D1CC516" w14:textId="37923A79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A0EF6">
              <w:rPr>
                <w:rFonts w:ascii="Calibri Light" w:hAnsi="Calibri Light"/>
                <w:b/>
                <w:bCs/>
                <w:sz w:val="22"/>
                <w:szCs w:val="22"/>
              </w:rPr>
              <w:t>Diretor(a)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-Presidente</w:t>
            </w:r>
            <w:r w:rsidRPr="001A0EF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subscritor(a) da Avaliação:</w:t>
            </w:r>
            <w:r w:rsidRPr="001A0EF6">
              <w:rPr>
                <w:rFonts w:ascii="Calibri Light" w:hAnsi="Calibri Light"/>
                <w:sz w:val="22"/>
                <w:szCs w:val="22"/>
              </w:rPr>
              <w:t xml:space="preserve"> nome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DE7C05" w:rsidRPr="0077010E" w14:paraId="735BD1E1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5FDC42E" w14:textId="4374A8D4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DE7C05" w:rsidRPr="0077010E" w14:paraId="335EBE67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8F9548" w14:textId="091DA9BC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DE7C05" w:rsidRPr="0077010E" w14:paraId="2FBA15B6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BB47B0" w14:textId="2DC7C1A4" w:rsidR="00DE7C05" w:rsidRPr="007D7EA5" w:rsidRDefault="00DE7C05" w:rsidP="00DE7C05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</w:tbl>
    <w:p w14:paraId="10DFBABE" w14:textId="77777777" w:rsidR="004A443D" w:rsidRPr="0077010E" w:rsidRDefault="004A443D" w:rsidP="00D3729E">
      <w:pPr>
        <w:spacing w:after="120"/>
        <w:jc w:val="both"/>
      </w:pPr>
      <w:r w:rsidRPr="0077010E">
        <w:t xml:space="preserve"> </w:t>
      </w:r>
    </w:p>
    <w:p w14:paraId="720BB368" w14:textId="77777777" w:rsidR="004A443D" w:rsidRPr="0077010E" w:rsidRDefault="004A443D" w:rsidP="00D3729E">
      <w:pPr>
        <w:spacing w:after="120"/>
        <w:jc w:val="both"/>
      </w:pPr>
    </w:p>
    <w:p w14:paraId="45EE9950" w14:textId="77777777" w:rsidR="004A443D" w:rsidRPr="0077010E" w:rsidRDefault="004A443D" w:rsidP="00D3729E">
      <w:pPr>
        <w:spacing w:after="120"/>
        <w:jc w:val="both"/>
      </w:pPr>
    </w:p>
    <w:p w14:paraId="6D7C67B4" w14:textId="77777777" w:rsidR="004A443D" w:rsidRPr="0077010E" w:rsidRDefault="004A443D" w:rsidP="00D3729E">
      <w:pPr>
        <w:spacing w:after="120"/>
        <w:jc w:val="both"/>
      </w:pPr>
    </w:p>
    <w:p w14:paraId="58A355D5" w14:textId="77777777" w:rsidR="004A443D" w:rsidRPr="0077010E" w:rsidRDefault="004A443D" w:rsidP="00D3729E">
      <w:pPr>
        <w:spacing w:after="120"/>
        <w:jc w:val="both"/>
      </w:pPr>
    </w:p>
    <w:p w14:paraId="0D20A685" w14:textId="77777777" w:rsidR="004A443D" w:rsidRPr="0077010E" w:rsidRDefault="004A443D" w:rsidP="00D3729E">
      <w:pPr>
        <w:spacing w:after="120"/>
        <w:jc w:val="both"/>
      </w:pPr>
    </w:p>
    <w:p w14:paraId="38A10380" w14:textId="77777777" w:rsidR="004A443D" w:rsidRDefault="004A443D" w:rsidP="00D3729E">
      <w:pPr>
        <w:spacing w:after="120"/>
        <w:jc w:val="both"/>
      </w:pPr>
    </w:p>
    <w:p w14:paraId="01A47068" w14:textId="77777777" w:rsidR="00766B8A" w:rsidRDefault="00766B8A" w:rsidP="00D3729E">
      <w:pPr>
        <w:spacing w:after="120"/>
        <w:jc w:val="both"/>
      </w:pPr>
    </w:p>
    <w:p w14:paraId="7A57B7DB" w14:textId="77777777" w:rsidR="00766B8A" w:rsidRPr="0077010E" w:rsidRDefault="00766B8A" w:rsidP="00D3729E">
      <w:pPr>
        <w:spacing w:after="120"/>
        <w:jc w:val="both"/>
      </w:pPr>
    </w:p>
    <w:p w14:paraId="14100E69" w14:textId="77777777" w:rsidR="00AF3A34" w:rsidRDefault="00AF3A34" w:rsidP="00D3729E">
      <w:pPr>
        <w:spacing w:after="120"/>
        <w:jc w:val="both"/>
      </w:pPr>
    </w:p>
    <w:p w14:paraId="47057B81" w14:textId="77777777" w:rsidR="00F30192" w:rsidRDefault="00F30192" w:rsidP="00D3729E">
      <w:pPr>
        <w:spacing w:after="120"/>
        <w:jc w:val="both"/>
      </w:pPr>
    </w:p>
    <w:p w14:paraId="385FE7E5" w14:textId="77777777" w:rsidR="00F30192" w:rsidRPr="0077010E" w:rsidRDefault="00F30192" w:rsidP="00D3729E">
      <w:pPr>
        <w:spacing w:after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861901" w:rsidRPr="0077010E" w14:paraId="4127CBB1" w14:textId="77777777" w:rsidTr="0A9B10DF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627BC455" w14:textId="7FDA094C" w:rsidR="00DA056B" w:rsidRPr="00DE7C05" w:rsidRDefault="00DA056B" w:rsidP="0A9B10DF">
            <w:pPr>
              <w:pStyle w:val="artigo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DE7C0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B) AVALIAÇÃO DE</w:t>
            </w:r>
            <w:r w:rsidR="55C0977F" w:rsidRPr="00DE7C05"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 xml:space="preserve"> MEMBROS DA ADMINISTRAÇÃO, CONSELHOS E COMITÊS</w:t>
            </w:r>
            <w:r w:rsidR="186048B3" w:rsidRPr="00DE7C0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DAS EMPRESAS ESTATAIS</w:t>
            </w:r>
            <w:r w:rsidRPr="00DE7C05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– UMA EXIGÊNCIA LEGAL</w:t>
            </w:r>
          </w:p>
        </w:tc>
      </w:tr>
      <w:tr w:rsidR="00DA056B" w:rsidRPr="0077010E" w14:paraId="1D8E5E81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EBE24D6" w14:textId="77777777" w:rsidR="00DB7518" w:rsidRPr="007D7EA5" w:rsidRDefault="00DB7518" w:rsidP="007D7EA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1221362A" w14:textId="77777777" w:rsidR="00DE7C05" w:rsidRDefault="00DE7C05" w:rsidP="00DE7C05">
            <w:pPr>
              <w:pStyle w:val="artigo"/>
              <w:ind w:firstLine="525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1F279E9C" w14:textId="77777777" w:rsidR="00DE7C05" w:rsidRPr="003B7DC6" w:rsidRDefault="00DE7C05" w:rsidP="00DE7C05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</w:t>
            </w:r>
            <w:r>
              <w:rPr>
                <w:rFonts w:ascii="Calibri Light" w:hAnsi="Calibri Light"/>
                <w:sz w:val="22"/>
                <w:szCs w:val="22"/>
              </w:rPr>
              <w:t>/2016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8.945</w:t>
            </w:r>
            <w:r>
              <w:rPr>
                <w:rFonts w:ascii="Calibri Light" w:hAnsi="Calibri Light"/>
                <w:sz w:val="22"/>
                <w:szCs w:val="22"/>
              </w:rPr>
              <w:t>/</w:t>
            </w:r>
            <w:r w:rsidRPr="003B7DC6">
              <w:rPr>
                <w:rFonts w:ascii="Calibri Light" w:hAnsi="Calibri Light"/>
                <w:sz w:val="22"/>
                <w:szCs w:val="22"/>
              </w:rPr>
              <w:t>2016</w:t>
            </w:r>
            <w:r>
              <w:rPr>
                <w:rFonts w:ascii="Calibri Light" w:hAnsi="Calibri Light"/>
                <w:sz w:val="22"/>
                <w:szCs w:val="22"/>
              </w:rPr>
              <w:t>,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determina</w:t>
            </w:r>
            <w:r>
              <w:rPr>
                <w:rFonts w:ascii="Calibri Light" w:hAnsi="Calibri Light"/>
                <w:sz w:val="22"/>
                <w:szCs w:val="22"/>
              </w:rPr>
              <w:t>m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que a empresa pública e a sociedade de economia mista </w:t>
            </w:r>
            <w:r>
              <w:rPr>
                <w:rFonts w:ascii="Calibri Light" w:hAnsi="Calibri Light"/>
                <w:sz w:val="22"/>
                <w:szCs w:val="22"/>
              </w:rPr>
              <w:t>criem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4DFC86BC" w14:textId="77777777" w:rsidR="00DE7C05" w:rsidRDefault="00DE7C05" w:rsidP="00DE7C05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</w:p>
          <w:p w14:paraId="1D8BC6B7" w14:textId="6BC9BFBF" w:rsidR="00E952F6" w:rsidRPr="007440D7" w:rsidRDefault="00DE7C05" w:rsidP="00DE7C0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573E9">
              <w:rPr>
                <w:rFonts w:ascii="Calibri Light" w:hAnsi="Calibri Light"/>
                <w:sz w:val="22"/>
                <w:szCs w:val="22"/>
              </w:rPr>
              <w:t xml:space="preserve">De acordo com o </w:t>
            </w:r>
            <w:r>
              <w:rPr>
                <w:rFonts w:ascii="Calibri Light" w:hAnsi="Calibri Light"/>
                <w:sz w:val="22"/>
                <w:szCs w:val="22"/>
              </w:rPr>
              <w:t>art.</w:t>
            </w:r>
            <w:r w:rsidRPr="001573E9">
              <w:rPr>
                <w:rFonts w:ascii="Calibri Light" w:hAnsi="Calibri Light"/>
                <w:sz w:val="22"/>
                <w:szCs w:val="22"/>
              </w:rPr>
              <w:t xml:space="preserve"> 32, inciso IV,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1573E9">
              <w:rPr>
                <w:rFonts w:ascii="Calibri Light" w:hAnsi="Calibri Light"/>
                <w:sz w:val="22"/>
                <w:szCs w:val="22"/>
              </w:rPr>
              <w:t>8.945</w:t>
            </w:r>
            <w:r>
              <w:rPr>
                <w:rFonts w:ascii="Calibri Light" w:hAnsi="Calibri Light"/>
                <w:sz w:val="22"/>
                <w:szCs w:val="22"/>
              </w:rPr>
              <w:t>/</w:t>
            </w:r>
            <w:r w:rsidRPr="001573E9">
              <w:rPr>
                <w:rFonts w:ascii="Calibri Light" w:hAnsi="Calibri Light"/>
                <w:sz w:val="22"/>
                <w:szCs w:val="22"/>
              </w:rPr>
              <w:t xml:space="preserve">2016, compete ao Conselho de Administração, </w:t>
            </w:r>
            <w:r>
              <w:rPr>
                <w:rFonts w:ascii="Calibri Light" w:hAnsi="Calibri Light"/>
                <w:sz w:val="22"/>
                <w:szCs w:val="22"/>
              </w:rPr>
              <w:t>d</w:t>
            </w:r>
            <w:r w:rsidRPr="001573E9">
              <w:rPr>
                <w:rFonts w:ascii="Calibri Light" w:hAnsi="Calibri Light"/>
                <w:sz w:val="22"/>
                <w:szCs w:val="22"/>
              </w:rPr>
              <w:t>entre outras atribuições</w:t>
            </w:r>
            <w:r w:rsidRPr="003D2907">
              <w:rPr>
                <w:rFonts w:ascii="Calibri Light" w:hAnsi="Calibri Light"/>
                <w:sz w:val="22"/>
                <w:szCs w:val="22"/>
              </w:rPr>
              <w:t>, “avaliar os Diretores da empresa estatal, nos termos do inciso III do caput do art. 24, podendo contar com apoio metodológico e procedimental do comitê de elegibilidade estatutário referido no art. 21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3D2907">
              <w:rPr>
                <w:rFonts w:ascii="Calibri Light" w:hAnsi="Calibri Light"/>
                <w:sz w:val="22"/>
                <w:szCs w:val="22"/>
              </w:rPr>
              <w:t>”</w:t>
            </w:r>
            <w:r w:rsidR="00E952F6" w:rsidRPr="004521C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16532723" w14:textId="22EC2CC2" w:rsidR="00DA056B" w:rsidRPr="00DE7C05" w:rsidRDefault="00DA056B" w:rsidP="007D7EA5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E7C05">
              <w:rPr>
                <w:rFonts w:ascii="Calibri Light" w:hAnsi="Calibri Light"/>
                <w:sz w:val="22"/>
                <w:szCs w:val="22"/>
              </w:rPr>
              <w:t xml:space="preserve">O objetivo da </w:t>
            </w:r>
            <w:r w:rsidR="0032698F" w:rsidRPr="00DE7C05">
              <w:rPr>
                <w:rFonts w:ascii="Calibri Light" w:hAnsi="Calibri Light"/>
                <w:sz w:val="22"/>
                <w:szCs w:val="22"/>
              </w:rPr>
              <w:t>auto</w:t>
            </w:r>
            <w:r w:rsidRPr="00DE7C05">
              <w:rPr>
                <w:rFonts w:ascii="Calibri Light" w:hAnsi="Calibri Light"/>
                <w:sz w:val="22"/>
                <w:szCs w:val="22"/>
              </w:rPr>
              <w:t xml:space="preserve">avaliação </w:t>
            </w:r>
            <w:r w:rsidR="00B807A5" w:rsidRPr="00DE7C05">
              <w:rPr>
                <w:rFonts w:ascii="Calibri Light" w:hAnsi="Calibri Light"/>
                <w:sz w:val="22"/>
                <w:szCs w:val="22"/>
              </w:rPr>
              <w:t>do Diretor-</w:t>
            </w:r>
            <w:r w:rsidR="00E5228B" w:rsidRPr="00DE7C05">
              <w:rPr>
                <w:rFonts w:ascii="Calibri Light" w:hAnsi="Calibri Light"/>
                <w:sz w:val="22"/>
                <w:szCs w:val="22"/>
              </w:rPr>
              <w:t>P</w:t>
            </w:r>
            <w:r w:rsidR="00B807A5" w:rsidRPr="00DE7C05">
              <w:rPr>
                <w:rFonts w:ascii="Calibri Light" w:hAnsi="Calibri Light"/>
                <w:sz w:val="22"/>
                <w:szCs w:val="22"/>
              </w:rPr>
              <w:t xml:space="preserve">residente </w:t>
            </w:r>
            <w:r w:rsidRPr="00DE7C05">
              <w:rPr>
                <w:rFonts w:ascii="Calibri Light" w:hAnsi="Calibri Light"/>
                <w:sz w:val="22"/>
                <w:szCs w:val="22"/>
              </w:rPr>
              <w:t xml:space="preserve">é verificar </w:t>
            </w:r>
            <w:r w:rsidR="00E92528" w:rsidRPr="00DE7C05">
              <w:rPr>
                <w:rFonts w:ascii="Calibri Light" w:hAnsi="Calibri Light"/>
                <w:sz w:val="22"/>
                <w:szCs w:val="22"/>
              </w:rPr>
              <w:t xml:space="preserve">sua percepção quanto </w:t>
            </w:r>
            <w:r w:rsidR="00E952F6" w:rsidRPr="00DE7C05">
              <w:rPr>
                <w:rFonts w:ascii="Calibri Light" w:hAnsi="Calibri Light"/>
                <w:sz w:val="22"/>
                <w:szCs w:val="22"/>
              </w:rPr>
              <w:t>à</w:t>
            </w:r>
            <w:r w:rsidR="00E92528" w:rsidRPr="00DE7C05">
              <w:rPr>
                <w:rFonts w:ascii="Calibri Light" w:hAnsi="Calibri Light"/>
                <w:sz w:val="22"/>
                <w:szCs w:val="22"/>
              </w:rPr>
              <w:t xml:space="preserve"> sua</w:t>
            </w:r>
            <w:r w:rsidR="00F30192" w:rsidRPr="00DE7C05">
              <w:rPr>
                <w:rFonts w:ascii="Calibri Light" w:hAnsi="Calibri Light"/>
                <w:sz w:val="22"/>
                <w:szCs w:val="22"/>
              </w:rPr>
              <w:t xml:space="preserve"> contribui</w:t>
            </w:r>
            <w:r w:rsidR="00E92528" w:rsidRPr="00DE7C05">
              <w:rPr>
                <w:rFonts w:ascii="Calibri Light" w:hAnsi="Calibri Light"/>
                <w:sz w:val="22"/>
                <w:szCs w:val="22"/>
              </w:rPr>
              <w:t>ção</w:t>
            </w:r>
            <w:r w:rsidR="00F30192" w:rsidRPr="00DE7C05">
              <w:rPr>
                <w:rFonts w:ascii="Calibri Light" w:hAnsi="Calibri Light"/>
                <w:sz w:val="22"/>
                <w:szCs w:val="22"/>
              </w:rPr>
              <w:t>, efetivamente, para o trabalho e</w:t>
            </w:r>
            <w:r w:rsidRPr="00DE7C05">
              <w:rPr>
                <w:rFonts w:ascii="Calibri Light" w:hAnsi="Calibri Light"/>
                <w:sz w:val="22"/>
                <w:szCs w:val="22"/>
              </w:rPr>
              <w:t xml:space="preserve"> desempenho </w:t>
            </w:r>
            <w:r w:rsidR="00E74B05" w:rsidRPr="00DE7C05">
              <w:rPr>
                <w:rFonts w:ascii="Calibri Light" w:hAnsi="Calibri Light"/>
                <w:sz w:val="22"/>
                <w:szCs w:val="22"/>
              </w:rPr>
              <w:t>da empresa</w:t>
            </w:r>
            <w:r w:rsidRPr="00DE7C05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 w:rsidR="00F30192" w:rsidRPr="00DE7C05">
              <w:rPr>
                <w:rFonts w:ascii="Calibri Light" w:hAnsi="Calibri Light"/>
                <w:sz w:val="22"/>
                <w:szCs w:val="22"/>
              </w:rPr>
              <w:t xml:space="preserve">o </w:t>
            </w:r>
            <w:r w:rsidRPr="00DE7C05">
              <w:rPr>
                <w:rFonts w:ascii="Calibri Light" w:hAnsi="Calibri Light"/>
                <w:sz w:val="22"/>
                <w:szCs w:val="22"/>
              </w:rPr>
              <w:t xml:space="preserve">que abrange não só seu conhecimento técnico, mas também </w:t>
            </w:r>
            <w:r w:rsidR="00F30192" w:rsidRPr="00DE7C05">
              <w:rPr>
                <w:rFonts w:ascii="Calibri Light" w:hAnsi="Calibri Light"/>
                <w:sz w:val="22"/>
                <w:szCs w:val="22"/>
              </w:rPr>
              <w:t>sua dedicação</w:t>
            </w:r>
            <w:r w:rsidRPr="00DE7C05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 w:rsidR="00F30192" w:rsidRPr="00DE7C05">
              <w:rPr>
                <w:rFonts w:ascii="Calibri Light" w:hAnsi="Calibri Light"/>
                <w:sz w:val="22"/>
                <w:szCs w:val="22"/>
              </w:rPr>
              <w:t>consonância com os padrões éticos da companhia</w:t>
            </w:r>
            <w:r w:rsidR="005150C0" w:rsidRPr="00DE7C05">
              <w:rPr>
                <w:rFonts w:ascii="Calibri Light" w:hAnsi="Calibri Light"/>
                <w:sz w:val="22"/>
                <w:szCs w:val="22"/>
              </w:rPr>
              <w:t>,</w:t>
            </w:r>
            <w:r w:rsidRPr="00DE7C05">
              <w:rPr>
                <w:rFonts w:ascii="Calibri Light" w:hAnsi="Calibri Light"/>
                <w:sz w:val="22"/>
                <w:szCs w:val="22"/>
              </w:rPr>
              <w:t xml:space="preserve"> habilidades </w:t>
            </w:r>
            <w:r w:rsidR="00F30192" w:rsidRPr="00DE7C05">
              <w:rPr>
                <w:rFonts w:ascii="Calibri Light" w:hAnsi="Calibri Light"/>
                <w:sz w:val="22"/>
                <w:szCs w:val="22"/>
              </w:rPr>
              <w:t xml:space="preserve">para se relacionar com os demais </w:t>
            </w:r>
            <w:r w:rsidR="00DE7C05" w:rsidRPr="00DE7C05">
              <w:rPr>
                <w:rFonts w:ascii="Calibri Light" w:hAnsi="Calibri Light"/>
                <w:sz w:val="22"/>
                <w:szCs w:val="22"/>
              </w:rPr>
              <w:t>D</w:t>
            </w:r>
            <w:r w:rsidR="00F30192" w:rsidRPr="00DE7C05">
              <w:rPr>
                <w:rFonts w:ascii="Calibri Light" w:hAnsi="Calibri Light"/>
                <w:sz w:val="22"/>
                <w:szCs w:val="22"/>
              </w:rPr>
              <w:t>iretores,</w:t>
            </w:r>
            <w:r w:rsidRPr="00DE7C05">
              <w:rPr>
                <w:rFonts w:ascii="Calibri Light" w:hAnsi="Calibri Light"/>
                <w:sz w:val="22"/>
                <w:szCs w:val="22"/>
              </w:rPr>
              <w:t xml:space="preserve"> trabalho em equipe, independência, participação e iniciativas.</w:t>
            </w:r>
          </w:p>
          <w:p w14:paraId="0F11163A" w14:textId="77777777" w:rsidR="00FF56F4" w:rsidRPr="007D7EA5" w:rsidRDefault="00DA056B" w:rsidP="007D7EA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</w:p>
        </w:tc>
      </w:tr>
    </w:tbl>
    <w:p w14:paraId="79CC2D83" w14:textId="77777777" w:rsidR="00A1391E" w:rsidRDefault="00A1391E" w:rsidP="00C55A4A">
      <w:pPr>
        <w:pStyle w:val="artigo"/>
      </w:pPr>
    </w:p>
    <w:p w14:paraId="28FAF2B4" w14:textId="77777777" w:rsidR="00BA2D25" w:rsidRPr="0077010E" w:rsidRDefault="00A1391E" w:rsidP="00C55A4A">
      <w:pPr>
        <w:pStyle w:val="artig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7D7EA5" w14:paraId="5CCE88F0" w14:textId="77777777" w:rsidTr="0A9B10DF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3E3D9D76" w14:textId="77777777" w:rsidR="00021E82" w:rsidRPr="008860A8" w:rsidRDefault="00B81918" w:rsidP="007D7EA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C</w:t>
            </w:r>
            <w:r w:rsidR="00021E82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) PREMISSAS BÁSICAS DO PROCESSO DE AVALIAÇÃO</w:t>
            </w:r>
          </w:p>
        </w:tc>
      </w:tr>
      <w:tr w:rsidR="00861901" w:rsidRPr="007D7EA5" w14:paraId="1B7E47DA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684D8E" w14:textId="77777777" w:rsidR="002F3147" w:rsidRDefault="002F3147" w:rsidP="007D7EA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E742FC8" w14:textId="51A7F6CD" w:rsidR="00E952F6" w:rsidRPr="008860A8" w:rsidRDefault="00861901" w:rsidP="00900711">
            <w:pPr>
              <w:pStyle w:val="artigo"/>
              <w:ind w:firstLine="604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>O princípio básico do processo é avaliar a</w:t>
            </w:r>
            <w:r w:rsidR="00D75470" w:rsidRPr="008860A8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32698F" w:rsidRPr="008860A8">
              <w:rPr>
                <w:rFonts w:ascii="Calibri Light" w:hAnsi="Calibri Light"/>
                <w:sz w:val="22"/>
                <w:szCs w:val="22"/>
              </w:rPr>
              <w:t>conscientização</w:t>
            </w:r>
            <w:r w:rsidR="00D75470" w:rsidRPr="008860A8">
              <w:rPr>
                <w:rFonts w:ascii="Calibri Light" w:hAnsi="Calibri Light"/>
                <w:sz w:val="22"/>
                <w:szCs w:val="22"/>
              </w:rPr>
              <w:t xml:space="preserve"> do Diretor-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P</w:t>
            </w:r>
            <w:r w:rsidR="00D75470" w:rsidRPr="008860A8">
              <w:rPr>
                <w:rFonts w:ascii="Calibri Light" w:hAnsi="Calibri Light"/>
                <w:sz w:val="22"/>
                <w:szCs w:val="22"/>
              </w:rPr>
              <w:t xml:space="preserve">residente na gestão da </w:t>
            </w:r>
            <w:r w:rsidR="00E952F6" w:rsidRPr="008860A8">
              <w:rPr>
                <w:rFonts w:ascii="Calibri Light" w:hAnsi="Calibri Light"/>
                <w:sz w:val="22"/>
                <w:szCs w:val="22"/>
              </w:rPr>
              <w:t>e</w:t>
            </w:r>
            <w:r w:rsidR="00D75470" w:rsidRPr="008860A8">
              <w:rPr>
                <w:rFonts w:ascii="Calibri Light" w:hAnsi="Calibri Light"/>
                <w:sz w:val="22"/>
                <w:szCs w:val="22"/>
              </w:rPr>
              <w:t>mpresa</w:t>
            </w:r>
            <w:r w:rsidRPr="008860A8">
              <w:rPr>
                <w:rFonts w:ascii="Calibri Light" w:hAnsi="Calibri Light"/>
                <w:sz w:val="22"/>
                <w:szCs w:val="22"/>
              </w:rPr>
              <w:t xml:space="preserve"> no que diz respeito às funções e responsabilidades aceitas como sua</w:t>
            </w:r>
            <w:r w:rsidR="00EA38B5" w:rsidRPr="008860A8">
              <w:rPr>
                <w:rFonts w:ascii="Calibri Light" w:hAnsi="Calibri Light"/>
                <w:sz w:val="22"/>
                <w:szCs w:val="22"/>
              </w:rPr>
              <w:t>s</w:t>
            </w:r>
            <w:r w:rsidRPr="008860A8">
              <w:rPr>
                <w:rFonts w:ascii="Calibri Light" w:hAnsi="Calibri Light"/>
                <w:sz w:val="22"/>
                <w:szCs w:val="22"/>
              </w:rPr>
              <w:t xml:space="preserve"> e pré-definidas nos instrumentos legais, estatuto e regimentos internos. </w:t>
            </w:r>
          </w:p>
          <w:p w14:paraId="30F6242A" w14:textId="77777777" w:rsidR="008860A8" w:rsidRPr="004C137D" w:rsidRDefault="008860A8" w:rsidP="00900711">
            <w:pPr>
              <w:pStyle w:val="artigo"/>
              <w:ind w:firstLine="604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C80DBC">
              <w:rPr>
                <w:rFonts w:ascii="Calibri Light" w:hAnsi="Calibri Light"/>
                <w:b/>
                <w:bCs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0336A84D" w14:textId="6DD633A0" w:rsidR="00861901" w:rsidRPr="001A7339" w:rsidRDefault="008860A8" w:rsidP="00900711">
            <w:pPr>
              <w:pStyle w:val="artigo"/>
              <w:ind w:firstLine="604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Processo de </w:t>
            </w:r>
            <w:r>
              <w:rPr>
                <w:rFonts w:ascii="Calibri Light" w:hAnsi="Calibri Light"/>
                <w:sz w:val="22"/>
                <w:szCs w:val="22"/>
              </w:rPr>
              <w:t>Autoa</w:t>
            </w:r>
            <w:r w:rsidRPr="004C137D">
              <w:rPr>
                <w:rFonts w:ascii="Calibri Light" w:hAnsi="Calibri Light"/>
                <w:sz w:val="22"/>
                <w:szCs w:val="22"/>
              </w:rPr>
              <w:t>valiação recomendado segue as seguintes premissas:</w:t>
            </w:r>
          </w:p>
          <w:p w14:paraId="62E33184" w14:textId="726699D0" w:rsidR="00E952F6" w:rsidRPr="00900711" w:rsidRDefault="00E952F6" w:rsidP="00E952F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900711">
              <w:rPr>
                <w:rFonts w:ascii="Calibri Light" w:hAnsi="Calibri Light"/>
                <w:sz w:val="22"/>
                <w:szCs w:val="22"/>
              </w:rPr>
              <w:t xml:space="preserve">I) </w:t>
            </w:r>
            <w:r w:rsidR="008860A8" w:rsidRPr="00900711">
              <w:rPr>
                <w:rFonts w:ascii="Calibri Light" w:hAnsi="Calibri Light"/>
                <w:sz w:val="22"/>
                <w:szCs w:val="22"/>
              </w:rPr>
              <w:t>A autoavaliação tem o propósito de incentivar que o(a) Diretor(a)-Presidente faça uma reflexão sobre suas ações e competências, destacando aquilo que pode ser melhorado. É uma oportunidade de autorreflexão e de conscientização sobre o impacto de sua gestão na dinâmica e nos resultados da empresa</w:t>
            </w:r>
            <w:r w:rsidRPr="00900711">
              <w:rPr>
                <w:rFonts w:ascii="Calibri Light" w:hAnsi="Calibri Light"/>
                <w:sz w:val="22"/>
                <w:szCs w:val="22"/>
              </w:rPr>
              <w:t xml:space="preserve">. </w:t>
            </w:r>
          </w:p>
          <w:p w14:paraId="40EF80DA" w14:textId="77777777" w:rsidR="00E952F6" w:rsidRPr="008860A8" w:rsidRDefault="00E952F6" w:rsidP="00E952F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 xml:space="preserve">II) O tipo de avaliação aplicada é a interna. </w:t>
            </w:r>
          </w:p>
          <w:p w14:paraId="3F2F0B41" w14:textId="6A9F019D" w:rsidR="00861901" w:rsidRDefault="7FABE2EB" w:rsidP="0A9B10DF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 xml:space="preserve">III) </w:t>
            </w:r>
            <w:r w:rsidR="5C272DE3" w:rsidRPr="008860A8">
              <w:rPr>
                <w:rFonts w:ascii="Calibri Light" w:hAnsi="Calibri Light"/>
                <w:sz w:val="22"/>
                <w:szCs w:val="22"/>
              </w:rPr>
              <w:t xml:space="preserve">A </w:t>
            </w:r>
            <w:r w:rsidR="4AD4954F" w:rsidRPr="008860A8">
              <w:rPr>
                <w:rFonts w:ascii="Calibri Light" w:hAnsi="Calibri Light"/>
                <w:sz w:val="22"/>
                <w:szCs w:val="22"/>
              </w:rPr>
              <w:t>auto</w:t>
            </w:r>
            <w:r w:rsidR="5C272DE3" w:rsidRPr="008860A8">
              <w:rPr>
                <w:rFonts w:ascii="Calibri Light" w:hAnsi="Calibri Light"/>
                <w:sz w:val="22"/>
                <w:szCs w:val="22"/>
              </w:rPr>
              <w:t xml:space="preserve">avaliação </w:t>
            </w:r>
            <w:r w:rsidR="00DC20E1" w:rsidRPr="008860A8">
              <w:rPr>
                <w:rFonts w:ascii="Calibri Light" w:hAnsi="Calibri Light"/>
                <w:sz w:val="22"/>
                <w:szCs w:val="22"/>
              </w:rPr>
              <w:t>deve ser</w:t>
            </w:r>
            <w:r w:rsidR="5C272DE3" w:rsidRPr="008860A8">
              <w:rPr>
                <w:rFonts w:ascii="Calibri Light" w:hAnsi="Calibri Light"/>
                <w:sz w:val="22"/>
                <w:szCs w:val="22"/>
              </w:rPr>
              <w:t xml:space="preserve"> realizada pelo</w:t>
            </w:r>
            <w:r w:rsidR="008860A8">
              <w:rPr>
                <w:rFonts w:ascii="Calibri Light" w:hAnsi="Calibri Light"/>
                <w:sz w:val="22"/>
                <w:szCs w:val="22"/>
              </w:rPr>
              <w:t>(a)</w:t>
            </w:r>
            <w:r w:rsidR="5C272DE3" w:rsidRPr="008860A8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4AD4954F" w:rsidRPr="008860A8">
              <w:rPr>
                <w:rFonts w:ascii="Calibri Light" w:hAnsi="Calibri Light"/>
                <w:b/>
                <w:bCs/>
                <w:sz w:val="22"/>
                <w:szCs w:val="22"/>
              </w:rPr>
              <w:t>Diretor</w:t>
            </w:r>
            <w:r w:rsidR="008860A8">
              <w:rPr>
                <w:rFonts w:ascii="Calibri Light" w:hAnsi="Calibri Light"/>
                <w:b/>
                <w:bCs/>
                <w:sz w:val="22"/>
                <w:szCs w:val="22"/>
              </w:rPr>
              <w:t>(a)</w:t>
            </w:r>
            <w:r w:rsidR="4AD4954F" w:rsidRPr="008860A8">
              <w:rPr>
                <w:rFonts w:ascii="Calibri Light" w:hAnsi="Calibri Light"/>
                <w:b/>
                <w:bCs/>
                <w:sz w:val="22"/>
                <w:szCs w:val="22"/>
              </w:rPr>
              <w:t>-Presidente</w:t>
            </w:r>
            <w:r w:rsidR="5C272DE3" w:rsidRPr="008860A8">
              <w:rPr>
                <w:rFonts w:ascii="Calibri Light" w:hAnsi="Calibri Light"/>
                <w:sz w:val="22"/>
                <w:szCs w:val="22"/>
              </w:rPr>
              <w:t>,</w:t>
            </w:r>
            <w:r w:rsidR="5C272DE3" w:rsidRPr="008860A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 w:rsidR="5C272DE3" w:rsidRPr="008860A8">
              <w:rPr>
                <w:rFonts w:ascii="Calibri Light" w:hAnsi="Calibri Light"/>
                <w:sz w:val="22"/>
                <w:szCs w:val="22"/>
              </w:rPr>
              <w:t xml:space="preserve">que pode contar com o apoio metodológico e procedimental do </w:t>
            </w:r>
            <w:r w:rsidR="420AEF6D" w:rsidRPr="008860A8">
              <w:rPr>
                <w:rFonts w:ascii="Calibri Light" w:hAnsi="Calibri Light"/>
                <w:sz w:val="22"/>
                <w:szCs w:val="22"/>
              </w:rPr>
              <w:t>Comitê de</w:t>
            </w:r>
            <w:r w:rsidR="00DC20E1" w:rsidRPr="008860A8">
              <w:rPr>
                <w:rFonts w:ascii="Calibri Light" w:hAnsi="Calibri Light"/>
                <w:sz w:val="22"/>
                <w:szCs w:val="22"/>
              </w:rPr>
              <w:t xml:space="preserve"> Pessoas,</w:t>
            </w:r>
            <w:r w:rsidR="420AEF6D" w:rsidRPr="008860A8">
              <w:rPr>
                <w:rFonts w:ascii="Calibri Light" w:hAnsi="Calibri Light"/>
                <w:sz w:val="22"/>
                <w:szCs w:val="22"/>
              </w:rPr>
              <w:t xml:space="preserve"> Elegibilidade, Sucessão</w:t>
            </w:r>
            <w:r w:rsidR="5C272DE3" w:rsidRPr="008860A8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DC20E1" w:rsidRPr="008860A8">
              <w:rPr>
                <w:rFonts w:ascii="Calibri Light" w:hAnsi="Calibri Light"/>
                <w:sz w:val="22"/>
                <w:szCs w:val="22"/>
              </w:rPr>
              <w:t xml:space="preserve">e Remuneração </w:t>
            </w:r>
            <w:r w:rsidR="5C272DE3" w:rsidRPr="008860A8">
              <w:rPr>
                <w:rFonts w:ascii="Calibri Light" w:hAnsi="Calibri Light"/>
                <w:sz w:val="22"/>
                <w:szCs w:val="22"/>
              </w:rPr>
              <w:t xml:space="preserve">da </w:t>
            </w:r>
            <w:r w:rsidR="008860A8">
              <w:rPr>
                <w:rFonts w:ascii="Calibri Light" w:hAnsi="Calibri Light"/>
                <w:sz w:val="22"/>
                <w:szCs w:val="22"/>
              </w:rPr>
              <w:t>empresa</w:t>
            </w:r>
            <w:r w:rsidR="00DC20E1" w:rsidRPr="008860A8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710DCC42" w14:textId="0DD06B0A" w:rsidR="008860A8" w:rsidRPr="008860A8" w:rsidRDefault="008860A8" w:rsidP="008860A8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>IV) O(A) avaliado(a) é o(a) Diretor(a)-Presidente individualmente;</w:t>
            </w:r>
          </w:p>
          <w:p w14:paraId="0ACF9136" w14:textId="6D45E3F7" w:rsidR="00E952F6" w:rsidRPr="008860A8" w:rsidRDefault="00E952F6" w:rsidP="00E952F6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bCs/>
                <w:sz w:val="22"/>
                <w:szCs w:val="22"/>
              </w:rPr>
              <w:t>V)</w:t>
            </w:r>
            <w:r w:rsidRPr="008860A8">
              <w:rPr>
                <w:rFonts w:ascii="Calibri Light" w:hAnsi="Calibri Light"/>
                <w:sz w:val="22"/>
                <w:szCs w:val="22"/>
              </w:rPr>
              <w:t xml:space="preserve"> A técnica de coleta de dados empregada é o questionário, com perguntas fechadas. As questões foram construídas considerando 5 dimensões:</w:t>
            </w:r>
          </w:p>
          <w:p w14:paraId="58027ADD" w14:textId="77777777" w:rsidR="00861901" w:rsidRPr="008860A8" w:rsidRDefault="00FB413D" w:rsidP="008860A8">
            <w:pPr>
              <w:pStyle w:val="artigo"/>
              <w:numPr>
                <w:ilvl w:val="0"/>
                <w:numId w:val="32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 xml:space="preserve">Formação e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e</w:t>
            </w:r>
            <w:r w:rsidRPr="008860A8">
              <w:rPr>
                <w:rFonts w:ascii="Calibri Light" w:hAnsi="Calibri Light"/>
                <w:sz w:val="22"/>
                <w:szCs w:val="22"/>
              </w:rPr>
              <w:t xml:space="preserve">xperiência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p</w:t>
            </w:r>
            <w:r w:rsidRPr="008860A8">
              <w:rPr>
                <w:rFonts w:ascii="Calibri Light" w:hAnsi="Calibri Light"/>
                <w:sz w:val="22"/>
                <w:szCs w:val="22"/>
              </w:rPr>
              <w:t>rofissional</w:t>
            </w:r>
            <w:r w:rsidR="00D17FD0" w:rsidRPr="008860A8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72305D9A" w14:textId="77777777" w:rsidR="00D17FD0" w:rsidRPr="008860A8" w:rsidRDefault="00FB413D" w:rsidP="008860A8">
            <w:pPr>
              <w:pStyle w:val="artigo"/>
              <w:numPr>
                <w:ilvl w:val="0"/>
                <w:numId w:val="32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 xml:space="preserve">Cultura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o</w:t>
            </w:r>
            <w:r w:rsidRPr="008860A8">
              <w:rPr>
                <w:rFonts w:ascii="Calibri Light" w:hAnsi="Calibri Light"/>
                <w:sz w:val="22"/>
                <w:szCs w:val="22"/>
              </w:rPr>
              <w:t>rganizacional</w:t>
            </w:r>
            <w:r w:rsidR="00A26959" w:rsidRPr="008860A8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4483DDAC" w14:textId="77777777" w:rsidR="00FB413D" w:rsidRPr="008860A8" w:rsidRDefault="00D17FD0" w:rsidP="008860A8">
            <w:pPr>
              <w:pStyle w:val="artigo"/>
              <w:numPr>
                <w:ilvl w:val="0"/>
                <w:numId w:val="32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>Indicadores de</w:t>
            </w:r>
            <w:r w:rsidR="00E952F6" w:rsidRPr="008860A8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r</w:t>
            </w:r>
            <w:r w:rsidRPr="008860A8">
              <w:rPr>
                <w:rFonts w:ascii="Calibri Light" w:hAnsi="Calibri Light"/>
                <w:sz w:val="22"/>
                <w:szCs w:val="22"/>
              </w:rPr>
              <w:t>esultado;</w:t>
            </w:r>
          </w:p>
          <w:p w14:paraId="11DBEBB9" w14:textId="77777777" w:rsidR="00861901" w:rsidRPr="008860A8" w:rsidRDefault="00FB413D" w:rsidP="008860A8">
            <w:pPr>
              <w:pStyle w:val="artigo"/>
              <w:numPr>
                <w:ilvl w:val="0"/>
                <w:numId w:val="32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 xml:space="preserve">Estratégia </w:t>
            </w:r>
            <w:r w:rsidR="00374598" w:rsidRPr="008860A8">
              <w:rPr>
                <w:rFonts w:ascii="Calibri Light" w:hAnsi="Calibri Light"/>
                <w:sz w:val="22"/>
                <w:szCs w:val="22"/>
              </w:rPr>
              <w:t>d</w:t>
            </w:r>
            <w:r w:rsidRPr="008860A8">
              <w:rPr>
                <w:rFonts w:ascii="Calibri Light" w:hAnsi="Calibri Light"/>
                <w:sz w:val="22"/>
                <w:szCs w:val="22"/>
              </w:rPr>
              <w:t xml:space="preserve">e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n</w:t>
            </w:r>
            <w:r w:rsidRPr="008860A8">
              <w:rPr>
                <w:rFonts w:ascii="Calibri Light" w:hAnsi="Calibri Light"/>
                <w:sz w:val="22"/>
                <w:szCs w:val="22"/>
              </w:rPr>
              <w:t xml:space="preserve">egócios e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r</w:t>
            </w:r>
            <w:r w:rsidRPr="008860A8">
              <w:rPr>
                <w:rFonts w:ascii="Calibri Light" w:hAnsi="Calibri Light"/>
                <w:sz w:val="22"/>
                <w:szCs w:val="22"/>
              </w:rPr>
              <w:t xml:space="preserve">iscos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c</w:t>
            </w:r>
            <w:r w:rsidRPr="008860A8">
              <w:rPr>
                <w:rFonts w:ascii="Calibri Light" w:hAnsi="Calibri Light"/>
                <w:sz w:val="22"/>
                <w:szCs w:val="22"/>
              </w:rPr>
              <w:t>orporativos;</w:t>
            </w:r>
            <w:r w:rsidR="00D17FD0" w:rsidRPr="008860A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3CEEE2B0" w14:textId="77777777" w:rsidR="00D17FD0" w:rsidRPr="008860A8" w:rsidRDefault="008618E7" w:rsidP="008860A8">
            <w:pPr>
              <w:pStyle w:val="artigo"/>
              <w:numPr>
                <w:ilvl w:val="0"/>
                <w:numId w:val="32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860A8">
              <w:rPr>
                <w:rFonts w:ascii="Calibri Light" w:hAnsi="Calibri Light"/>
                <w:sz w:val="22"/>
                <w:szCs w:val="22"/>
              </w:rPr>
              <w:t xml:space="preserve">Liderança e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g</w:t>
            </w:r>
            <w:r w:rsidRPr="008860A8">
              <w:rPr>
                <w:rFonts w:ascii="Calibri Light" w:hAnsi="Calibri Light"/>
                <w:sz w:val="22"/>
                <w:szCs w:val="22"/>
              </w:rPr>
              <w:t xml:space="preserve">estão de </w:t>
            </w:r>
            <w:r w:rsidR="00E5228B" w:rsidRPr="008860A8">
              <w:rPr>
                <w:rFonts w:ascii="Calibri Light" w:hAnsi="Calibri Light"/>
                <w:sz w:val="22"/>
                <w:szCs w:val="22"/>
              </w:rPr>
              <w:t>p</w:t>
            </w:r>
            <w:r w:rsidRPr="008860A8">
              <w:rPr>
                <w:rFonts w:ascii="Calibri Light" w:hAnsi="Calibri Light"/>
                <w:sz w:val="22"/>
                <w:szCs w:val="22"/>
              </w:rPr>
              <w:t>essoas.</w:t>
            </w:r>
          </w:p>
          <w:p w14:paraId="6D2D6B31" w14:textId="77777777" w:rsidR="008860A8" w:rsidRPr="008F3462" w:rsidRDefault="008860A8" w:rsidP="008860A8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8F3462">
              <w:rPr>
                <w:rFonts w:ascii="Calibri Light" w:hAnsi="Calibri Light"/>
                <w:sz w:val="22"/>
                <w:szCs w:val="22"/>
              </w:rPr>
              <w:t>VI) O presente formulário consiste apenas em modelo com vistas a nortear as avaliações, razão pela qual é facultado à empresa incluir, excluir ou adaptar as questões deste questionário de avaliação, caso entenda pertinente.</w:t>
            </w:r>
          </w:p>
          <w:p w14:paraId="1AB4A8B6" w14:textId="02761CC8" w:rsidR="00861901" w:rsidRPr="007D7EA5" w:rsidRDefault="008860A8" w:rsidP="008860A8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  <w:vertAlign w:val="subscript"/>
              </w:rPr>
            </w:pPr>
            <w:r w:rsidRPr="008F3462">
              <w:rPr>
                <w:rFonts w:ascii="Calibri Light" w:hAnsi="Calibri Light"/>
                <w:sz w:val="22"/>
                <w:szCs w:val="22"/>
              </w:rPr>
              <w:t>VII) A avaliação é subscrita pelo(a) autoavaliado(a) e pelo Comitê de Pessoas, Elegibilidade, Sucessão e Remuneração da Empresa.</w:t>
            </w:r>
          </w:p>
          <w:p w14:paraId="1FB91C45" w14:textId="77777777" w:rsidR="0003353A" w:rsidRPr="007D7EA5" w:rsidRDefault="0003353A" w:rsidP="007D7EA5">
            <w:pPr>
              <w:pStyle w:val="artigo"/>
              <w:jc w:val="both"/>
              <w:rPr>
                <w:rFonts w:ascii="Calibri Light" w:hAnsi="Calibri Light"/>
                <w:b/>
                <w:i/>
                <w:iCs/>
                <w:sz w:val="26"/>
              </w:rPr>
            </w:pPr>
          </w:p>
        </w:tc>
      </w:tr>
    </w:tbl>
    <w:p w14:paraId="5697464B" w14:textId="244192A8" w:rsidR="00BA2D25" w:rsidRDefault="008860A8" w:rsidP="00D3729E">
      <w:pPr>
        <w:pStyle w:val="artigo"/>
        <w:ind w:firstLine="525"/>
        <w:jc w:val="both"/>
        <w:rPr>
          <w:rFonts w:ascii="Calibri Light" w:hAnsi="Calibri Light" w:cs="Calibri"/>
          <w:sz w:val="22"/>
          <w:szCs w:val="22"/>
        </w:rPr>
      </w:pPr>
      <w:r w:rsidRPr="006009C8">
        <w:rPr>
          <w:rFonts w:ascii="Calibri Light" w:hAnsi="Calibri Light" w:cs="Calibri"/>
          <w:sz w:val="22"/>
          <w:szCs w:val="22"/>
        </w:rPr>
        <w:t>A seguir, são apresentad</w:t>
      </w:r>
      <w:r>
        <w:rPr>
          <w:rFonts w:ascii="Calibri Light" w:hAnsi="Calibri Light" w:cs="Calibri"/>
          <w:sz w:val="22"/>
          <w:szCs w:val="22"/>
        </w:rPr>
        <w:t>os</w:t>
      </w:r>
      <w:r w:rsidRPr="006009C8">
        <w:rPr>
          <w:rFonts w:ascii="Calibri Light" w:hAnsi="Calibri Light" w:cs="Calibri"/>
          <w:sz w:val="22"/>
          <w:szCs w:val="22"/>
        </w:rPr>
        <w:t xml:space="preserve"> </w:t>
      </w:r>
      <w:r>
        <w:rPr>
          <w:rFonts w:ascii="Calibri Light" w:hAnsi="Calibri Light" w:cs="Calibri"/>
          <w:sz w:val="22"/>
          <w:szCs w:val="22"/>
        </w:rPr>
        <w:t>o</w:t>
      </w:r>
      <w:r w:rsidRPr="006009C8">
        <w:rPr>
          <w:rFonts w:ascii="Calibri Light" w:hAnsi="Calibri Light" w:cs="Calibri"/>
          <w:sz w:val="22"/>
          <w:szCs w:val="22"/>
        </w:rPr>
        <w:t xml:space="preserve">s </w:t>
      </w:r>
      <w:r>
        <w:rPr>
          <w:rFonts w:ascii="Calibri Light" w:hAnsi="Calibri Light" w:cs="Calibri"/>
          <w:sz w:val="22"/>
          <w:szCs w:val="22"/>
        </w:rPr>
        <w:t>quesitos</w:t>
      </w:r>
      <w:r w:rsidRPr="006009C8">
        <w:rPr>
          <w:rFonts w:ascii="Calibri Light" w:hAnsi="Calibri Light" w:cs="Calibri"/>
          <w:sz w:val="22"/>
          <w:szCs w:val="22"/>
        </w:rPr>
        <w:t xml:space="preserve"> que compõem o </w:t>
      </w:r>
      <w:r>
        <w:rPr>
          <w:rFonts w:ascii="Calibri Light" w:hAnsi="Calibri Light" w:cs="Calibri"/>
          <w:sz w:val="22"/>
          <w:szCs w:val="22"/>
        </w:rPr>
        <w:t>questionário</w:t>
      </w:r>
      <w:r w:rsidRPr="006009C8">
        <w:rPr>
          <w:rFonts w:ascii="Calibri Light" w:hAnsi="Calibri Light" w:cs="Calibri"/>
          <w:sz w:val="22"/>
          <w:szCs w:val="22"/>
        </w:rPr>
        <w:t xml:space="preserve"> de avaliação</w:t>
      </w:r>
      <w:r>
        <w:rPr>
          <w:rFonts w:ascii="Calibri Light" w:hAnsi="Calibri Light" w:cs="Calibri"/>
          <w:sz w:val="22"/>
          <w:szCs w:val="22"/>
        </w:rPr>
        <w:t>.</w:t>
      </w:r>
    </w:p>
    <w:p w14:paraId="02A3EB43" w14:textId="65850D9A" w:rsidR="008860A8" w:rsidRDefault="008860A8">
      <w:pPr>
        <w:rPr>
          <w:rFonts w:ascii="Calibri Light" w:hAnsi="Calibri Light" w:cs="Calibri"/>
          <w:sz w:val="22"/>
          <w:szCs w:val="22"/>
        </w:rPr>
      </w:pPr>
      <w:r>
        <w:rPr>
          <w:rFonts w:ascii="Calibri Light" w:hAnsi="Calibri Light" w:cs="Calibri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7D7EA5" w14:paraId="6E3BCE68" w14:textId="77777777" w:rsidTr="007D7EA5">
        <w:tc>
          <w:tcPr>
            <w:tcW w:w="1116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4C8039F2" w14:textId="4D3C3EBC" w:rsidR="00021E82" w:rsidRPr="008860A8" w:rsidRDefault="00B81918" w:rsidP="007D7EA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</w:rPr>
            </w:pPr>
            <w:r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</w:t>
            </w:r>
            <w:r w:rsidR="00021E82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) FORMULÁRIO DE </w:t>
            </w:r>
            <w:r w:rsidR="0032698F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AUTO</w:t>
            </w:r>
            <w:r w:rsidR="00021E82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AVALIAÇÃO DO</w:t>
            </w:r>
            <w:r w:rsidR="008860A8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(A)</w:t>
            </w:r>
            <w:r w:rsidR="00021E82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 </w:t>
            </w:r>
            <w:r w:rsidR="00D17FD0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DIRETOR</w:t>
            </w:r>
            <w:r w:rsidR="008D2538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(A)</w:t>
            </w:r>
            <w:r w:rsidR="00D17FD0" w:rsidRPr="008860A8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-PRESIDENTE</w:t>
            </w:r>
          </w:p>
        </w:tc>
      </w:tr>
      <w:tr w:rsidR="00044059" w:rsidRPr="007D7EA5" w14:paraId="103E26A0" w14:textId="77777777" w:rsidTr="007D7EA5">
        <w:tc>
          <w:tcPr>
            <w:tcW w:w="11165" w:type="dxa"/>
            <w:tcBorders>
              <w:right w:val="single" w:sz="4" w:space="0" w:color="7F7F7F"/>
            </w:tcBorders>
            <w:shd w:val="clear" w:color="auto" w:fill="FFFFFF"/>
          </w:tcPr>
          <w:p w14:paraId="076A4F4A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  <w:p w14:paraId="147085C1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 - FORMAÇÃO E EXPERIÊNCIA PROFISSIONAL </w:t>
            </w:r>
          </w:p>
          <w:p w14:paraId="3BC7F59C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4F81BD"/>
                <w:sz w:val="22"/>
                <w:szCs w:val="22"/>
              </w:rPr>
            </w:pPr>
          </w:p>
          <w:p w14:paraId="012639DE" w14:textId="77777777" w:rsidR="002F3147" w:rsidRPr="00A313C2" w:rsidRDefault="008D2538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1. </w:t>
            </w:r>
            <w:r w:rsidR="0032698F">
              <w:rPr>
                <w:rFonts w:ascii="Calibri Light" w:hAnsi="Calibri Light"/>
                <w:i/>
                <w:iCs/>
                <w:sz w:val="22"/>
                <w:szCs w:val="22"/>
              </w:rPr>
              <w:t>Tenho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formação, 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experiência e competências técnicas </w:t>
            </w:r>
            <w:r w:rsidR="00B631C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necessárias ao desempenho da função</w:t>
            </w:r>
            <w:r w:rsidR="002F3147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286A51C" w14:textId="23124960" w:rsidR="002F3147" w:rsidRPr="00A313C2" w:rsidRDefault="002B3481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050FF7DB" wp14:editId="38F17B4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2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30110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FF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9.4pt;margin-top:7.9pt;width:81.5pt;height:19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" strokecolor="white">
                      <v:textbox>
                        <w:txbxContent>
                          <w:p w14:paraId="0DC30110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0A45158" wp14:editId="4FE3531C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2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44C3F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5158" id="_x0000_s1027" type="#_x0000_t202" style="position:absolute;left:0;text-align:left;margin-left:152.8pt;margin-top:6.9pt;width:111.65pt;height:23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" strokecolor="white">
                      <v:textbox>
                        <w:txbxContent>
                          <w:p w14:paraId="31A44C3F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AD16D11" wp14:editId="3036D829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2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59220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16D11" id="_x0000_s1028" type="#_x0000_t202" style="position:absolute;left:0;text-align:left;margin-left:246.65pt;margin-top:5.1pt;width:134.9pt;height:23.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P1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/i20hrBfUjEYswCpcWjYwW8A9nPYm25P73QaDizHy2NJzVdLGIKk/OYnk1IwcvI9VlRFhJ&#10;UCUPnI3mNoybcXCo9y1lGuVg4ZYG2ujE9XNVp/JJmGkEpyWKyr/0063nVd/8BQ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C3F9P1FQIAADI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39B59220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5F5205AF" wp14:editId="02755E7D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C4FA1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205AF" id="_x0000_s1029" type="#_x0000_t202" style="position:absolute;left:0;text-align:left;margin-left:410.15pt;margin-top:6.9pt;width:90.65pt;height:19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2FgIAADI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4W2gtYbmAYm1MAsXFw2NHuxvSkYUbUXdrwOzghL1SeNwrrL1Oqg8OuviIkfHnkfq8wjT&#10;HKEq6imZzZ2fN+NgrOx6zDTLQcMNDrSVkevnqpbyUZhxBMsSBeWf+/HW86pvH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JYAG2FgIAADI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77C4FA1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8B0E29D" wp14:editId="3769C34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00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FD076FF">
                    <v:shapetype id="_x0000_t120" coordsize="21600,21600" o:spt="120" path="m10800,qx,10800,10800,21600,21600,10800,10800,xe" w14:anchorId="6D6354C8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97" style="position:absolute;margin-left:235.3pt;margin-top:9.75pt;width:9.75pt;height:9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4F28B48" wp14:editId="466E7718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9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D12F64B">
                    <v:shape id="AutoShape 196" style="position:absolute;margin-left:397.3pt;margin-top:13.4pt;width:9.75pt;height:9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240D4C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7D638B9" wp14:editId="48E946D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663DE27">
                    <v:shape id="AutoShape 195" style="position:absolute;margin-left:143.05pt;margin-top:9.8pt;width:9.75pt;height:9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E51E85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4AFCCF" wp14:editId="42D7055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9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628B1BF">
                    <v:shape id="AutoShape 194" style="position:absolute;margin-left:34.3pt;margin-top:10.6pt;width:9.75pt;height:9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EB43BA5"/>
                  </w:pict>
                </mc:Fallback>
              </mc:AlternateContent>
            </w:r>
          </w:p>
          <w:p w14:paraId="7278E422" w14:textId="77777777" w:rsidR="00044059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2D4E434" w14:textId="77777777" w:rsidR="002F3147" w:rsidRPr="007D7EA5" w:rsidRDefault="002F3147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C4353B7" w14:textId="02F3290B" w:rsidR="002F3147" w:rsidRPr="00A313C2" w:rsidRDefault="008D2538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2. </w:t>
            </w:r>
            <w:r w:rsidR="00120237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Particip</w:t>
            </w:r>
            <w:r w:rsidR="00093428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="00120237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programas de treinamentos e desenvolvimento voltados </w:t>
            </w:r>
            <w:r w:rsidR="00093428">
              <w:rPr>
                <w:rFonts w:ascii="Calibri Light" w:hAnsi="Calibri Light"/>
                <w:i/>
                <w:iCs/>
                <w:sz w:val="22"/>
                <w:szCs w:val="22"/>
              </w:rPr>
              <w:t>ao</w:t>
            </w:r>
            <w:r w:rsidR="00120237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Código de Conduta e Integridade, política de gestão de riscos, legislação societária e de mercado de capitais, divulgação de informações e controle interno</w:t>
            </w:r>
            <w:r w:rsidR="002F3147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DEF6F7F" w14:textId="5A5272A8" w:rsidR="002F3147" w:rsidRPr="00A313C2" w:rsidRDefault="002B3481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5" behindDoc="0" locked="0" layoutInCell="1" allowOverlap="1" wp14:anchorId="57D13E61" wp14:editId="037FD672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4FEDC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13E61" id="_x0000_s1030" type="#_x0000_t202" style="position:absolute;left:0;text-align:left;margin-left:410.15pt;margin-top:6.9pt;width:90.65pt;height:19.4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hd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Qd3gZaa2hOSKyFWbi4aGj0YH9RMqJoK+p+HpgVlKiPGodzk63XQeXRWRdXOTr2MlJfRpjm&#10;CFVRT8ls7vy8GQdjZddjplkOGu5woK2MXD9XtZSPwowjWJYoKP/Sj7eeV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qDWF0VAgAAMg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5CC4FEDC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1152FD63" wp14:editId="3B4A100D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6E1E5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FD63" id="_x0000_s1031" type="#_x0000_t202" style="position:absolute;left:0;text-align:left;margin-left:250.4pt;margin-top:4.85pt;width:134.9pt;height:23.7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oe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j20hrBfUjEYswCpcWjYwW8A9nPYm25P73QaDizHy2NJzVdLGIKk/OYnk1IwcvI9VlRFhJ&#10;UCUPnI3mNoybcXCo9y1lGuVg4ZYG2ujE9XNVp/JJmGkEpyWKyr/0063nVd/8BQ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FPSKHhUCAAAy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1056E1E5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37CF8147" wp14:editId="1DCB1328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9D016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8147" id="_x0000_s1032" type="#_x0000_t202" style="position:absolute;left:0;text-align:left;margin-left:155.15pt;margin-top:4.6pt;width:111.65pt;height:23.2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WhFgIAADI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4ttIawnVExGLMAqXFo2MFvAPZz2JtuD+90Gg4sx8sTSc9WxB7LGQnMXyak4OXkbKy4iw&#10;kqAKHjgbzV0YN+PgUDctZRrlYOGWBlrrxPVLVafySZhpBKclisq/9NOtl1X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ckRWhFgIAADI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4D09D016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2E9F511E" wp14:editId="3BC66B46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879EA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F511E" id="_x0000_s1033" type="#_x0000_t202" style="position:absolute;left:0;text-align:left;margin-left:45.65pt;margin-top:5.35pt;width:81.5pt;height:19.4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4FgIAADI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fBtp3UF1ImIRBuHSopHRAP7mrCPRltz/OghUnJlPloZzPZ3Po8qTM18sZ+TgZWR3GRFW&#10;ElTJA2eDuQnDZhwc6n1DmQY5WLilgdY6cf1c1Vg+CTONYFyiqPxLP916XvX1I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LZwL4FgIAADI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12879EA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0F7BAF3" wp14:editId="3AEB8E3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92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2170A09">
                    <v:shape id="AutoShape 189" style="position:absolute;margin-left:235.3pt;margin-top:9.75pt;width:9.75pt;height:9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D36A8A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ACBC7F5" wp14:editId="26E1251A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1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B800B52">
                    <v:shape id="AutoShape 188" style="position:absolute;margin-left:397.3pt;margin-top:13.4pt;width:9.75pt;height:9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8E0F46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6C2C703" wp14:editId="0E563CCA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0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EFD8E57">
                    <v:shape id="AutoShape 187" style="position:absolute;margin-left:143.05pt;margin-top:9.8pt;width:9.75pt;height:9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6AC0BC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959A318" wp14:editId="7E208BD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9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125AEEB">
                    <v:shape id="AutoShape 186" style="position:absolute;margin-left:34.3pt;margin-top:10.6pt;width:9.75pt;height:9.7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7AB2B64"/>
                  </w:pict>
                </mc:Fallback>
              </mc:AlternateContent>
            </w:r>
          </w:p>
          <w:p w14:paraId="059510B7" w14:textId="77777777" w:rsidR="008D2538" w:rsidRPr="007D7EA5" w:rsidRDefault="008D2538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2AEEB16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B7D8415" w14:textId="418857C6" w:rsidR="002F3147" w:rsidRPr="00A313C2" w:rsidRDefault="00120237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3. </w:t>
            </w:r>
            <w:r w:rsidR="00093428">
              <w:rPr>
                <w:rFonts w:ascii="Calibri Light" w:hAnsi="Calibri Light"/>
                <w:i/>
                <w:iCs/>
                <w:sz w:val="22"/>
                <w:szCs w:val="22"/>
              </w:rPr>
              <w:t>Tive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F163B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comprometimento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com a busca de conhecimento e </w:t>
            </w:r>
            <w:r w:rsidR="00A269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desenvolvimento de competências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atreladas ao negócio da empresa, ao planejamento estratégico e às </w:t>
            </w:r>
            <w:r w:rsidR="00093428">
              <w:rPr>
                <w:rFonts w:ascii="Calibri Light" w:hAnsi="Calibri Light"/>
                <w:i/>
                <w:iCs/>
                <w:sz w:val="22"/>
                <w:szCs w:val="22"/>
              </w:rPr>
              <w:t>minhas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atribuições funcionais</w:t>
            </w:r>
            <w:r w:rsidR="002F3147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940F259" w14:textId="7D67BFF7" w:rsidR="002F3147" w:rsidRPr="00A313C2" w:rsidRDefault="002B3481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5ED2A3DD" wp14:editId="75168E8D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8373F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2A3DD" id="_x0000_s1034" type="#_x0000_t202" style="position:absolute;left:0;text-align:left;margin-left:410.15pt;margin-top:6.9pt;width:90.65pt;height:19.4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FS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EB4G2itoTkhsRZm4eKiodGD/UXJiKKtqPt5YFZQoj5qHM5Ntl4HlUdnXVzl6NjLSH0ZYZoj&#10;VEU9JbO58/NmHIyVXY+ZZjlouMOBtjJy/VzVUj4KM45gWaKg/Es/3npe9e1v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zZAVIVAgAAMg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66D8373F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51E52E73" wp14:editId="28AB6B65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B1434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2E73" id="_x0000_s1035" type="#_x0000_t202" style="position:absolute;left:0;text-align:left;margin-left:250.4pt;margin-top:4.85pt;width:134.9pt;height:23.7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MR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iS+jbRWUD8SsQijcGnRyGgB/3DWk2hL7n8fBCrOzGdLw1lNF4uo8uQsllczcvAyUl1GhJUE&#10;VfLA2Whuw7gZB4d631KmUQ4WbmmgjU5cP1d1Kp+EmUZwWqKo/Es/3Xpe9c1f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Eq7TERUCAAAy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2E9B1434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9" behindDoc="0" locked="0" layoutInCell="1" allowOverlap="1" wp14:anchorId="6033D176" wp14:editId="1FA97CBB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1706C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D176" id="_x0000_s1036" type="#_x0000_t202" style="position:absolute;left:0;text-align:left;margin-left:155.15pt;margin-top:4.6pt;width:111.65pt;height:23.2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I+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I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tl1I+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0211706C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7" behindDoc="0" locked="0" layoutInCell="1" allowOverlap="1" wp14:anchorId="3EF773FC" wp14:editId="0B2A349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8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E24E5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773FC" id="_x0000_s1037" type="#_x0000_t202" style="position:absolute;left:0;text-align:left;margin-left:45.65pt;margin-top:5.35pt;width:81.5pt;height:19.4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9q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P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qer2o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4D4E24E5" w14:textId="77777777" w:rsidR="002F3147" w:rsidRPr="00B25E1D" w:rsidRDefault="002F3147" w:rsidP="002F314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36295567" wp14:editId="70BBA4C9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84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7ACD132">
                    <v:shape id="AutoShape 181" style="position:absolute;margin-left:235.3pt;margin-top:9.75pt;width:9.75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027898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ABE1580" wp14:editId="1540FE6C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8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578468B">
                    <v:shape id="AutoShape 180" style="position:absolute;margin-left:397.3pt;margin-top:13.4pt;width:9.7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7ECD9C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94BBB79" wp14:editId="6493E472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82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3E08111">
                    <v:shape id="AutoShape 179" style="position:absolute;margin-left:143.05pt;margin-top:9.8pt;width:9.7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6C58C3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0963E0FC" wp14:editId="22039E8F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20539C2">
                    <v:shape id="AutoShape 178" style="position:absolute;margin-left:34.3pt;margin-top:10.6pt;width:9.75pt;height:9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C9EE2C7"/>
                  </w:pict>
                </mc:Fallback>
              </mc:AlternateContent>
            </w:r>
          </w:p>
          <w:p w14:paraId="3B9DF635" w14:textId="77777777" w:rsidR="00120237" w:rsidRPr="007D7EA5" w:rsidRDefault="00120237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5FB19BC" w14:textId="77777777" w:rsidR="00120237" w:rsidRPr="007D7EA5" w:rsidRDefault="00120237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CBDB619" w14:textId="77777777" w:rsidR="006D612B" w:rsidRDefault="006D612B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D1709E6" w14:textId="0CD75AA9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II </w:t>
            </w:r>
            <w:r w:rsidR="006D612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CULTURA ORGANIZACIONAL</w:t>
            </w:r>
          </w:p>
          <w:p w14:paraId="77E3BD21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6DB8F80" w14:textId="1BF017AF" w:rsidR="001241C1" w:rsidRPr="00A313C2" w:rsidRDefault="00044059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4. </w:t>
            </w:r>
            <w:r w:rsidR="0032698F">
              <w:rPr>
                <w:rFonts w:ascii="Calibri Light" w:hAnsi="Calibri Light"/>
                <w:i/>
                <w:iCs/>
                <w:sz w:val="22"/>
                <w:szCs w:val="22"/>
              </w:rPr>
              <w:t>Tenho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conhecimento, aderência e capacidade de </w:t>
            </w:r>
            <w:r w:rsidR="006D612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me 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adequar à 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cultura organizacional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 </w:t>
            </w:r>
            <w:r w:rsidR="00E952F6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01D0CB9" w14:textId="14957DB3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1" behindDoc="0" locked="0" layoutInCell="1" allowOverlap="1" wp14:anchorId="57BAD6B9" wp14:editId="6133A032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81C7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AD6B9" id="_x0000_s1038" type="#_x0000_t202" style="position:absolute;left:0;text-align:left;margin-left:410.15pt;margin-top:6.9pt;width:90.65pt;height:19.4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qE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Cd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qf4qE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B781C75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9" behindDoc="0" locked="0" layoutInCell="1" allowOverlap="1" wp14:anchorId="35CC535F" wp14:editId="617A25CC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9A83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C535F" id="_x0000_s1039" type="#_x0000_t202" style="position:absolute;left:0;text-align:left;margin-left:250.4pt;margin-top:4.85pt;width:134.9pt;height:23.7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BqA+Q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3839A832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7" behindDoc="0" locked="0" layoutInCell="1" allowOverlap="1" wp14:anchorId="7AA72705" wp14:editId="2E5E86A9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CA95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72705" id="_x0000_s1040" type="#_x0000_t202" style="position:absolute;left:0;text-align:left;margin-left:155.15pt;margin-top:4.6pt;width:111.65pt;height:23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U7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8hJfBx5LaE6ErMIo3Jp08hoAf9w1pNqC+5/7wUqzswXS9NZzRZEHwvJWSyv5+TgZaS8jAgr&#10;CarggbPR3IZxNfYOddNSplEPFu5oorVOZL9UdaqflJlmcNqiKP1LP9162fXNX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voWU7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034CA95E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7990DDE7" wp14:editId="43EF91D5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EE87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0DDE7" id="_x0000_s1041" type="#_x0000_t202" style="position:absolute;left:0;text-align:left;margin-left:45.65pt;margin-top:5.35pt;width:81.5pt;height:19.4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v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NEQ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iomG8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36DEE874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59DE71F" wp14:editId="0E2EE986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7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49403DB">
                    <v:shape id="AutoShape 173" style="position:absolute;margin-left:235.3pt;margin-top:9.75pt;width:9.75pt;height:9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587784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55B86202" wp14:editId="4E7978D1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75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C1EE5C5">
                    <v:shape id="AutoShape 172" style="position:absolute;margin-left:397.3pt;margin-top:13.4pt;width:9.75pt;height: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6475CF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1D94C716" wp14:editId="7BACBC15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7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BF9CB1B">
                    <v:shape id="AutoShape 171" style="position:absolute;margin-left:143.05pt;margin-top:9.8pt;width:9.75pt;height: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CF3DDB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6FA66118" wp14:editId="63BD4FA2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1CC6999">
                    <v:shape id="AutoShape 170" style="position:absolute;margin-left:34.3pt;margin-top:10.6pt;width:9.75pt;height:9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482B57C"/>
                  </w:pict>
                </mc:Fallback>
              </mc:AlternateContent>
            </w:r>
          </w:p>
          <w:p w14:paraId="557DEC59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AE0F5B0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33E353C" w14:textId="700191A9" w:rsidR="001241C1" w:rsidRPr="00A313C2" w:rsidRDefault="00044059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5. Contribu</w:t>
            </w:r>
            <w:r w:rsidR="006D612B">
              <w:rPr>
                <w:rFonts w:ascii="Calibri Light" w:hAnsi="Calibri Light"/>
                <w:i/>
                <w:iCs/>
                <w:sz w:val="22"/>
                <w:szCs w:val="22"/>
              </w:rPr>
              <w:t>í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6D612B">
              <w:rPr>
                <w:rFonts w:ascii="Calibri Light" w:hAnsi="Calibri Light"/>
                <w:i/>
                <w:iCs/>
                <w:sz w:val="22"/>
                <w:szCs w:val="22"/>
              </w:rPr>
              <w:t>para a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formação, preservação e promoção do propósito, dos valores e da cultura organizacional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48CFF8A" w14:textId="3B5053E1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9" behindDoc="0" locked="0" layoutInCell="1" allowOverlap="1" wp14:anchorId="5CE7C835" wp14:editId="7FBAC624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D04C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7C835" id="_x0000_s1042" type="#_x0000_t202" style="position:absolute;left:0;text-align:left;margin-left:410.15pt;margin-top:6.9pt;width:90.65pt;height:19.45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2B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ICcX4XHgtYbmCZm1MCsXNw2NHuwvSkZUbUXdzwOzghL1SeN0rrP1Osg8OuviMkfHnkfq8wjT&#10;HKEq6imZzZ2fV+NgrOx6zDTrQcMtTrSVkeyXqpb6UZlxBssWBemf+/HWy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oSb2B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2D8D04C4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7" behindDoc="0" locked="0" layoutInCell="1" allowOverlap="1" wp14:anchorId="42F88813" wp14:editId="415ACE0D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6070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88813" id="_x0000_s1043" type="#_x0000_t202" style="position:absolute;left:0;text-align:left;margin-left:250.4pt;margin-top:4.85pt;width:134.9pt;height:23.7pt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T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yEl8HHmtoH4kZhFG5dKmkdEC/uGsJ9WW3P8+CFScmc+WprOaLhZR5slZLK9m5OBlpLqMCCsJ&#10;quSBs9HchnE1Dg71vqVMox4s3NJEG53Ifq7qVD8pM83gtEVR+pd+uvW865u/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Qlw04R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1796070B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5" behindDoc="0" locked="0" layoutInCell="1" allowOverlap="1" wp14:anchorId="53890D2E" wp14:editId="6117E7A9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C01B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0D2E" id="_x0000_s1044" type="#_x0000_t202" style="position:absolute;left:0;text-align:left;margin-left:155.15pt;margin-top:4.6pt;width:111.65pt;height:23.2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w0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LkJj6OvJZQHYlZhFG5tGlktIB/OOtJtQX3v/cCFWfmi6XprGYLoo+F5CyW13Ny8DJSXkaE&#10;lQRV8MDZaG7DuBp7h7ppKdOoBwt3NNFaJ7JfqjrVT8pMMzhtUZT+pZ9uvez65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qfs8NB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14CC01BD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73" behindDoc="0" locked="0" layoutInCell="1" allowOverlap="1" wp14:anchorId="4BCB741A" wp14:editId="16389CF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DE53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B741A" id="_x0000_s1045" type="#_x0000_t202" style="position:absolute;left:0;text-align:left;margin-left:45.65pt;margin-top:5.35pt;width:81.5pt;height:19.4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Fg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Zw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+8sFg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2BDE53F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5731F3D8" wp14:editId="0DE70D60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7B609AB">
                    <v:shape id="AutoShape 165" style="position:absolute;margin-left:235.3pt;margin-top:9.75pt;width:9.75pt;height: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3167C1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32647C9D" wp14:editId="2205FF38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6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2A2DA92">
                    <v:shape id="AutoShape 164" style="position:absolute;margin-left:397.3pt;margin-top:13.4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1A3BC3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540D5007" wp14:editId="4B968A1C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6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131D9E3">
                    <v:shape id="AutoShape 163" style="position:absolute;margin-left:143.05pt;margin-top:9.8pt;width:9.75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1E4781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DC3F0D7" wp14:editId="28E6B53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6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9E26949">
                    <v:shape id="AutoShape 162" style="position:absolute;margin-left:34.3pt;margin-top:10.6pt;width:9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6BD7918"/>
                  </w:pict>
                </mc:Fallback>
              </mc:AlternateContent>
            </w:r>
          </w:p>
          <w:p w14:paraId="30340237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45C17A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D1C372E" w14:textId="167E783C" w:rsidR="001241C1" w:rsidRPr="00A313C2" w:rsidRDefault="00F41802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6. Desempenh</w:t>
            </w:r>
            <w:r w:rsidR="006D612B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função com ética e responsabilidade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E7DB760" w14:textId="53627E17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00FB28D9" wp14:editId="058B7DB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AF88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B28D9" id="_x0000_s1046" type="#_x0000_t202" style="position:absolute;left:0;text-align:left;margin-left:410.15pt;margin-top:6.9pt;width:90.65pt;height:19.45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AZLic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334AF88E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5" behindDoc="0" locked="0" layoutInCell="1" allowOverlap="1" wp14:anchorId="3E5ABDE9" wp14:editId="11A09BFF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C101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ABDE9" id="_x0000_s1047" type="#_x0000_t202" style="position:absolute;left:0;text-align:left;margin-left:250.4pt;margin-top:4.85pt;width:134.9pt;height:23.7pt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d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6gynRx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2F6C101D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3A346C83" wp14:editId="158E8B2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DF5C9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46C83" id="_x0000_s1048" type="#_x0000_t202" style="position:absolute;left:0;text-align:left;margin-left:155.15pt;margin-top:4.6pt;width:111.65pt;height:23.2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ad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0RDHh9HXiuoj8Qswqhc2jQyWsA/nPWk2pL733uBijPzxdJ0lrM50cdCcuaL65wcvIxUlxFh&#10;JUGVPHA2mpswrsbeod61lGnUg4U7mmijE9kvVZ3qJ2WmGZy2KEr/0k+3XnZ9/R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AH8fad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70CDF5C9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0833ACDE" wp14:editId="3DF1AD7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5BC3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ACDE" id="_x0000_s1049" type="#_x0000_t202" style="position:absolute;left:0;text-align:left;margin-left:45.65pt;margin-top:5.35pt;width:81.5pt;height:19.45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vJ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RMNFfBx53UH9SMwiTMqlTSOjA/zF2UCqrbj/uReoODMfLU3ner5cRpknZ1lcLsjB88juPCKs&#10;JKiKB84mcxOm1dg71G1HmSY9WLiliTY6kf1c1bF+UmaawXGLovTP/XTredfXv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Q+AvJ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AF5BC32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417B7ADE" wp14:editId="30C940A6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7982DCA">
                    <v:shape id="AutoShape 157" style="position:absolute;margin-left:235.3pt;margin-top:9.75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A3EF3B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392575A9" wp14:editId="1F7DF9C3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102F5B8">
                    <v:shape id="AutoShape 156" style="position:absolute;margin-left:397.3pt;margin-top:13.4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58C416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6D1F9428" wp14:editId="18EA8F9C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5D956F1">
                    <v:shape id="AutoShape 155" style="position:absolute;margin-left:143.05pt;margin-top:9.8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8C5206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6F83B279" wp14:editId="40EFC06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11D409F">
                    <v:shape id="AutoShape 154" style="position:absolute;margin-left:34.3pt;margin-top:10.6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A8BBC20"/>
                  </w:pict>
                </mc:Fallback>
              </mc:AlternateContent>
            </w:r>
          </w:p>
          <w:p w14:paraId="47F0CBA5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BC156C0" w14:textId="77777777" w:rsidR="00560924" w:rsidRPr="007D7EA5" w:rsidRDefault="00560924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7B0902" w14:textId="77777777" w:rsidR="006D612B" w:rsidRDefault="006D612B" w:rsidP="007D7EA5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4329ED79" w14:textId="54FFB978" w:rsidR="00560924" w:rsidRPr="007D7EA5" w:rsidRDefault="00996364" w:rsidP="007D7EA5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III </w:t>
            </w:r>
            <w:r w:rsidR="00666760" w:rsidRPr="007D7EA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- </w:t>
            </w:r>
            <w:r w:rsidRPr="007D7EA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INDICADORES DE RESULTADO</w:t>
            </w:r>
          </w:p>
          <w:p w14:paraId="3A882030" w14:textId="77777777" w:rsidR="00996364" w:rsidRPr="007D7EA5" w:rsidRDefault="00996364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6"/>
              </w:rPr>
            </w:pPr>
          </w:p>
          <w:p w14:paraId="13479420" w14:textId="3C9113C9" w:rsidR="001241C1" w:rsidRPr="00A313C2" w:rsidRDefault="00560924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7. 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Direcion</w:t>
            </w:r>
            <w:r w:rsidR="006D612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ei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2698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minhas 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ações no sentido de obtenção de um bom desempenho pela 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mpresa e pela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man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utenção de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sua competitividade</w:t>
            </w:r>
            <w:r w:rsidR="003A02E8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3C0A5C6D" w14:textId="35445548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5" behindDoc="0" locked="0" layoutInCell="1" allowOverlap="1" wp14:anchorId="2A62B42F" wp14:editId="251F1A65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B6F0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2B42F" id="_x0000_s1050" type="#_x0000_t202" style="position:absolute;left:0;text-align:left;margin-left:410.15pt;margin-top:6.9pt;width:90.65pt;height:19.45pt;z-index:251658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i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BrC48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IvGSI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0FB6F04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27A73C07" wp14:editId="1B26E434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E02F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73C07" id="_x0000_s1051" type="#_x0000_t202" style="position:absolute;left:0;text-align:left;margin-left:250.4pt;margin-top:4.85pt;width:134.9pt;height:23.7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BC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lMZ9CDyWkH9SMwijMqlTSOjBfzDWU+qLbn/fRCoODOfLU1nNV0sosyTs1hezcjBy0h1GRFW&#10;ElTJA2ejuQ3jahwc6n1LmUY9WLiliTY6kf1c1al+UmaawWmLovQv/XTredc3fwE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g6kEI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1C8E02F6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1" behindDoc="0" locked="0" layoutInCell="1" allowOverlap="1" wp14:anchorId="55B6A0EC" wp14:editId="432D8613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74F4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6A0EC" id="_x0000_s1052" type="#_x0000_t202" style="position:absolute;left:0;text-align:left;margin-left:155.15pt;margin-top:4.6pt;width:111.65pt;height:23.2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G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6JhFR9HXkuonohZhFG5tGlktIB/OOtJtQX3vw8CFWfmi6XprGcLoo+F5CyWV3Ny8DJSXkaE&#10;lQRV8MDZaO7CuBoHh7ppKdOoBwu3NNFaJ7JfqjrVT8pMMzhtUZT+pZ9uvez69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BcfBmB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18C74F4C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5A486968" wp14:editId="109F5C02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25648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86968" id="_x0000_s1053" type="#_x0000_t202" style="position:absolute;left:0;text-align:left;margin-left:45.65pt;margin-top:5.35pt;width:81.5pt;height:19.45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zM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TQs4+PI6w6qEzGLMCiXNo2MBvA3Zx2ptuT+10Gg4sx8sjSd6+l8HmWenPliO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SzjzM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14A25648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2700954C" wp14:editId="20545F4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0B151FE">
                    <v:shape id="AutoShape 149" style="position:absolute;margin-left:235.3pt;margin-top:9.75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109156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5C6C4845" wp14:editId="7ADC936A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8AE78FD">
                    <v:shape id="AutoShape 148" style="position:absolute;margin-left:397.3pt;margin-top:13.4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32CA18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411D59BB" wp14:editId="329C972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E6ACF05">
                    <v:shape id="AutoShape 147" style="position:absolute;margin-left:143.05pt;margin-top:9.8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FDA928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1E082C88" wp14:editId="68B1CDA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BFDBEB0">
                    <v:shape id="AutoShape 146" style="position:absolute;margin-left:34.3pt;margin-top:10.6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6B068E7"/>
                  </w:pict>
                </mc:Fallback>
              </mc:AlternateContent>
            </w:r>
          </w:p>
          <w:p w14:paraId="7488A267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8CB3D55" w14:textId="77777777" w:rsidR="00560924" w:rsidRPr="007D7EA5" w:rsidRDefault="00560924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</w:p>
          <w:p w14:paraId="67FCBFB7" w14:textId="65FE2E8F" w:rsidR="001241C1" w:rsidRPr="00A313C2" w:rsidRDefault="00560924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8. 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Assegur</w:t>
            </w:r>
            <w:r w:rsidR="006D612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ei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que os recursos da empresa empregados no atendimento ao interesse coletivo/imperativo de segurança nacional que justific</w:t>
            </w:r>
            <w:r w:rsidR="006D612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ou</w:t>
            </w:r>
            <w:r w:rsidR="00E5228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sua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criação</w:t>
            </w:r>
            <w:r w:rsidR="00F163BC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D612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fossem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utilizados adequadamente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6653C783" w14:textId="24F5924D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3" behindDoc="0" locked="0" layoutInCell="1" allowOverlap="1" wp14:anchorId="3AA12FD4" wp14:editId="32AFFFD0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59EE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12FD4" id="_x0000_s1054" type="#_x0000_t202" style="position:absolute;left:0;text-align:left;margin-left:410.15pt;margin-top:6.9pt;width:90.65pt;height:19.45pt;z-index:2516583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At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A3X4XHgtYbmhMxamJWLm4ZGD/YXJSOqtqLu54FZQYn6qHE6N9l6HWQenXVxlaNjLyP1ZYRp&#10;jlAV9ZTM5s7Pq3EwVnY9Zpr1oOEOJ9rKSPZzVUv9qMw4g2WLgvQv/Xjrede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dUAt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29B59EEB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1" behindDoc="0" locked="0" layoutInCell="1" allowOverlap="1" wp14:anchorId="54B4AA5C" wp14:editId="60759454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BD56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4AA5C" id="_x0000_s1055" type="#_x0000_t202" style="position:absolute;left:0;text-align:left;margin-left:250.4pt;margin-top:4.85pt;width:134.9pt;height:23.7pt;z-index:251658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lN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9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5gyU0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510BD56F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9" behindDoc="0" locked="0" layoutInCell="1" allowOverlap="1" wp14:anchorId="31F87D2A" wp14:editId="366A58C4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2B29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87D2A" id="_x0000_s1056" type="#_x0000_t202" style="position:absolute;left:0;text-align:left;margin-left:155.15pt;margin-top:4.6pt;width:111.65pt;height:23.2pt;z-index:251658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dJ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fXoceS2hOhKzCKNyadPIaAH/cNaTagvuf+8FKs7MZ0vTWc0WRB8LyVksr+fk4GWkvIwI&#10;Kwmq4IGz0dyGcTX2DnXTUqZRDxbuaKK1TmQ/V3Wqn5SZZnDaoij9Sz/det71zV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oDxXS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1DA2B29B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97" behindDoc="0" locked="0" layoutInCell="1" allowOverlap="1" wp14:anchorId="24E683C2" wp14:editId="7EC3CA12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4A98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683C2" id="_x0000_s1057" type="#_x0000_t202" style="position:absolute;left:0;text-align:left;margin-left:45.65pt;margin-top:5.35pt;width:81.5pt;height:19.45pt;z-index:251658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d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LE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3Naod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7F84A98C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3A59789A" wp14:editId="754D7EE2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4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206E8A5">
                    <v:shape id="AutoShape 141" style="position:absolute;margin-left:235.3pt;margin-top:9.75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6A82C8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15747E98" wp14:editId="6E6FCAAA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4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545132D">
                    <v:shape id="AutoShape 140" style="position:absolute;margin-left:397.3pt;margin-top:13.4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9A2F12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31294E1C" wp14:editId="114B664B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194ADE4">
                    <v:shape id="AutoShape 139" style="position:absolute;margin-left:143.05pt;margin-top:9.8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0D241E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18A64730" wp14:editId="0CB69D6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C18FA63">
                    <v:shape id="AutoShape 138" style="position:absolute;margin-left:34.3pt;margin-top:10.6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5B7D210"/>
                  </w:pict>
                </mc:Fallback>
              </mc:AlternateContent>
            </w:r>
          </w:p>
          <w:p w14:paraId="3719EC58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88CBA31" w14:textId="77777777" w:rsidR="00B84842" w:rsidRPr="007D7EA5" w:rsidRDefault="00B84842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9CFDBEB" w14:textId="5079BD56" w:rsidR="001241C1" w:rsidRPr="00A313C2" w:rsidRDefault="00B84842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9.</w:t>
            </w:r>
            <w:r w:rsidR="0077010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Execut</w:t>
            </w:r>
            <w:r w:rsidR="006D612B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="0077010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estratégia </w:t>
            </w:r>
            <w:r w:rsidR="006D612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corporativa </w:t>
            </w:r>
            <w:r w:rsidR="0077010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as diretrizes gerais aprovadas pelo 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</w:t>
            </w:r>
            <w:r w:rsidR="0077010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Administração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634926C" w14:textId="2745684F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1" behindDoc="0" locked="0" layoutInCell="1" allowOverlap="1" wp14:anchorId="3E05CD10" wp14:editId="6F122C96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4F02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5CD10" id="_x0000_s1058" type="#_x0000_t202" style="position:absolute;left:0;text-align:left;margin-left:410.15pt;margin-top:6.9pt;width:90.65pt;height:19.45pt;z-index:251658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/zFw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eXgceK2heUBmLczKxU1Dowf7m5IRVVtR9+vArKBEfdI4natsvQ4yj866uMjRseeR+jzC&#10;NEeoinpKZnPn59U4GCu7HjPNetBwgxNtZST7uaqlflRmnMGyRUH653689bzr20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J9SP8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2674F022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9" behindDoc="0" locked="0" layoutInCell="1" allowOverlap="1" wp14:anchorId="7F98A35E" wp14:editId="198B4FC1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B7F47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8A35E" id="_x0000_s1059" type="#_x0000_t202" style="position:absolute;left:0;text-align:left;margin-left:250.4pt;margin-top:4.85pt;width:134.9pt;height:23.7pt;z-index:2516583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aT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omE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3BBpM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2F1B7F47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7" behindDoc="0" locked="0" layoutInCell="1" allowOverlap="1" wp14:anchorId="1DC05512" wp14:editId="07AC2CC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3B2D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05512" id="_x0000_s1060" type="#_x0000_t202" style="position:absolute;left:0;text-align:left;margin-left:155.15pt;margin-top:4.6pt;width:111.65pt;height:23.2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BM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SI+jryWUB2JWYRRubRpZLSAfzjrSbUF97/3AhVn5rOl6axmC6KPheQsltdzcvAyUl5G&#10;hJUEVfDA2Whuw7gae4e6aSnTqAcLdzTRWieyn6s61U/KTDM4bVGU/qWfbj3v+uYv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IKYEwYAgAAMwQAAA4AAAAAAAAAAAAAAAAALgIAAGRycy9lMm9Eb2MueG1sUEsBAi0AFAAG&#10;AAgAAAAhAPgoL0PeAAAACAEAAA8AAAAAAAAAAAAAAAAAcgQAAGRycy9kb3ducmV2LnhtbFBLBQYA&#10;AAAABAAEAPMAAAB9BQAAAAA=&#10;" strokecolor="white">
                      <v:textbox>
                        <w:txbxContent>
                          <w:p w14:paraId="7A13B2D4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05" behindDoc="0" locked="0" layoutInCell="1" allowOverlap="1" wp14:anchorId="768C5A32" wp14:editId="532D002B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8B7C3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C5A32" id="_x0000_s1061" type="#_x0000_t202" style="position:absolute;left:0;text-align:left;margin-left:45.65pt;margin-top:5.35pt;width:81.5pt;height:19.45pt;z-index:2516583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0Y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FER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1A50Y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52F8B7C3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016D1506" wp14:editId="44777429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3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60207A9">
                    <v:shape id="AutoShape 133" style="position:absolute;margin-left:235.3pt;margin-top:9.75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F37156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50CC272C" wp14:editId="396CC5C1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3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80B1C84">
                    <v:shape id="AutoShape 132" style="position:absolute;margin-left:397.3pt;margin-top:13.4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057899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4307B254" wp14:editId="0450BDBB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96FA53F">
                    <v:shape id="AutoShape 131" style="position:absolute;margin-left:143.05pt;margin-top:9.8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048F97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195122AD" wp14:editId="1F32228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2CC9132">
                    <v:shape id="AutoShape 130" style="position:absolute;margin-left:34.3pt;margin-top:10.6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EBF3B5B"/>
                  </w:pict>
                </mc:Fallback>
              </mc:AlternateContent>
            </w:r>
          </w:p>
          <w:p w14:paraId="69E22115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31C1964" w14:textId="77777777" w:rsidR="0003353A" w:rsidRPr="007D7EA5" w:rsidRDefault="0003353A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806E759" w14:textId="01F3F321" w:rsidR="001241C1" w:rsidRPr="00A313C2" w:rsidRDefault="002C7E36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10. </w:t>
            </w:r>
            <w:r w:rsidR="00FA3BA0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Constat</w:t>
            </w:r>
            <w:r w:rsidR="006D612B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="00FA3BA0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indicativos de que a empresa manterá bom desempenho nos próximos </w:t>
            </w:r>
            <w:r w:rsidR="00C815F6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quatro</w:t>
            </w:r>
            <w:r w:rsidR="00CD606F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FA3BA0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anos</w:t>
            </w:r>
            <w:r w:rsidR="00965CE2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BE608E4" w14:textId="7485DCC4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9" behindDoc="0" locked="0" layoutInCell="1" allowOverlap="1" wp14:anchorId="58ABF860" wp14:editId="59C4F8B3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38CC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F860" id="_x0000_s1062" type="#_x0000_t202" style="position:absolute;left:0;text-align:left;margin-left:410.15pt;margin-top:6.9pt;width:90.65pt;height:19.45pt;z-index:251658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JeK49h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04338CC2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7" behindDoc="0" locked="0" layoutInCell="1" allowOverlap="1" wp14:anchorId="5864572F" wp14:editId="611BC95E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7E8A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4572F" id="_x0000_s1063" type="#_x0000_t202" style="position:absolute;left:0;text-align:left;margin-left:250.4pt;margin-top:4.85pt;width:134.9pt;height:23.7pt;z-index:251658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GW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RMMiPo687qA6EbMIg3Jp08hoAP9w1pFqS+5/HwQqzsxnS9NZjmezKPPkzOaL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/3MZY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D67E8AD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5" behindDoc="0" locked="0" layoutInCell="1" allowOverlap="1" wp14:anchorId="1C719DE3" wp14:editId="417306FA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4D8D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9DE3" id="_x0000_s1064" type="#_x0000_t202" style="position:absolute;left:0;text-align:left;margin-left:155.15pt;margin-top:4.6pt;width:111.65pt;height:23.2pt;z-index:251658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RQOUMYAgAAMwQAAA4AAAAAAAAAAAAAAAAALgIAAGRycy9lMm9Eb2MueG1sUEsBAi0AFAAG&#10;AAgAAAAhAPgoL0PeAAAACAEAAA8AAAAAAAAAAAAAAAAAcgQAAGRycy9kb3ducmV2LnhtbFBLBQYA&#10;AAAABAAEAPMAAAB9BQAAAAA=&#10;" strokecolor="white">
                      <v:textbox>
                        <w:txbxContent>
                          <w:p w14:paraId="0554D8DB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13" behindDoc="0" locked="0" layoutInCell="1" allowOverlap="1" wp14:anchorId="4DC2D1F3" wp14:editId="5071FB8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FD08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2D1F3" id="_x0000_s1065" type="#_x0000_t202" style="position:absolute;left:0;text-align:left;margin-left:45.65pt;margin-top:5.35pt;width:81.5pt;height:19.45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s1nEFx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34EFD086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45FD31DE" wp14:editId="168FA37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56BD734">
                    <v:shape id="AutoShape 125" style="position:absolute;margin-left:235.3pt;margin-top:9.75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81CBA3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1D6EDC48" wp14:editId="17752BA5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2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897C1B2">
                    <v:shape id="AutoShape 124" style="position:absolute;margin-left:397.3pt;margin-top:13.4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CAD71F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41056656" wp14:editId="75FD5978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2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A6D0BF7">
                    <v:shape id="AutoShape 123" style="position:absolute;margin-left:143.05pt;margin-top:9.8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6E5738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0733C338" wp14:editId="5D5AEB3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05675E1">
                    <v:shape id="AutoShape 122" style="position:absolute;margin-left:34.3pt;margin-top:10.6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05CD6D3"/>
                  </w:pict>
                </mc:Fallback>
              </mc:AlternateContent>
            </w:r>
          </w:p>
          <w:p w14:paraId="12EFD837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646711A" w14:textId="77777777" w:rsidR="002C7E36" w:rsidRPr="007D7EA5" w:rsidRDefault="002C7E36" w:rsidP="007D7EA5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color w:val="0070C0"/>
                <w:sz w:val="22"/>
                <w:szCs w:val="22"/>
              </w:rPr>
            </w:pPr>
          </w:p>
          <w:p w14:paraId="53714CEF" w14:textId="77777777" w:rsidR="00625989" w:rsidRDefault="0062598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76DB1FD" w14:textId="1842BD9F" w:rsidR="00044059" w:rsidRPr="007D7EA5" w:rsidRDefault="00560924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00351D50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I</w:t>
            </w:r>
            <w:r w:rsidR="00044059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V </w:t>
            </w:r>
            <w:r w:rsidR="006D612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00044059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31CC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ESTRATÉGIA </w:t>
            </w:r>
            <w:r w:rsidR="008618E7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DE NEGÓCIOS </w:t>
            </w:r>
            <w:r w:rsidR="00B631CC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E </w:t>
            </w:r>
            <w:r w:rsidR="00B631CC" w:rsidRPr="007D7EA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RISCOS CORPORATIVOS</w:t>
            </w:r>
          </w:p>
          <w:p w14:paraId="3651EB96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FC7A790" w14:textId="77777777" w:rsidR="001241C1" w:rsidRPr="00A313C2" w:rsidRDefault="0003353A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11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32698F">
              <w:rPr>
                <w:rFonts w:ascii="Calibri Light" w:hAnsi="Calibri Light"/>
                <w:i/>
                <w:iCs/>
                <w:sz w:val="22"/>
                <w:szCs w:val="22"/>
              </w:rPr>
              <w:t>Conheço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 entend</w:t>
            </w:r>
            <w:r w:rsidR="0032698F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missão, estratégia e planos de negócios da </w:t>
            </w:r>
            <w:r w:rsidR="003A02E8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97449DB" w14:textId="02E8373B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7" behindDoc="0" locked="0" layoutInCell="1" allowOverlap="1" wp14:anchorId="67D4E3E1" wp14:editId="75E8E6B9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5F7F7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4E3E1" id="_x0000_s1066" type="#_x0000_t202" style="position:absolute;left:0;text-align:left;margin-left:410.15pt;margin-top:6.9pt;width:90.65pt;height:19.45pt;z-index:251658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JfkIL4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24B5F7F7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5" behindDoc="0" locked="0" layoutInCell="1" allowOverlap="1" wp14:anchorId="6D3712D7" wp14:editId="7531C2F1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4EFE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712D7" id="_x0000_s1067" type="#_x0000_t202" style="position:absolute;left:0;text-align:left;margin-left:250.4pt;margin-top:4.85pt;width:134.9pt;height:23.7pt;z-index:2516583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ne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/fGp3h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55D4EFE2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3" behindDoc="0" locked="0" layoutInCell="1" allowOverlap="1" wp14:anchorId="74DAB5B8" wp14:editId="09648494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F7E1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B5B8" id="_x0000_s1068" type="#_x0000_t202" style="position:absolute;left:0;text-align:left;margin-left:155.15pt;margin-top:4.6pt;width:111.65pt;height:23.2pt;z-index:251658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Az4BB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559F7E15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1" behindDoc="0" locked="0" layoutInCell="1" allowOverlap="1" wp14:anchorId="057A382D" wp14:editId="0DD6C3C4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C9851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382D" id="_x0000_s1069" type="#_x0000_t202" style="position:absolute;left:0;text-align:left;margin-left:45.65pt;margin-top:5.35pt;width:81.5pt;height:19.45pt;z-index:251658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Q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V9exMeR1x3Uj8QswqRc2jQyOsBfnA2k2or7n3uBijPz0dJ0rufLZZR5cpbF5YIcPI/sziPC&#10;SoKqeOBsMjdhWo29Q912lGnSg4VbmmijE9nPVR3rJ2WmGRy3KEr/3E+3nnd9/Rs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HBQVQ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C8C9851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3CC9D237" wp14:editId="344DBA32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8A8221E">
                    <v:shape id="AutoShape 117" style="position:absolute;margin-left:235.3pt;margin-top:9.75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0EC940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259266D7" wp14:editId="7D62505E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A2691E9">
                    <v:shape id="AutoShape 116" style="position:absolute;margin-left:397.3pt;margin-top:13.4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8FC65D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7C801E4B" wp14:editId="47C38BA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11B179B">
                    <v:shape id="AutoShape 115" style="position:absolute;margin-left:143.05pt;margin-top:9.8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126B84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5A171B6E" wp14:editId="79AAA76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8DED218">
                    <v:shape id="AutoShape 114" style="position:absolute;margin-left:34.3pt;margin-top:10.6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3235A58"/>
                  </w:pict>
                </mc:Fallback>
              </mc:AlternateContent>
            </w:r>
          </w:p>
          <w:p w14:paraId="6D422ADA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E72D44D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6473F0D" w14:textId="5D82525E" w:rsidR="001241C1" w:rsidRPr="00A313C2" w:rsidRDefault="00374598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8D2538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4B3947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Tenho </w:t>
            </w:r>
            <w:r w:rsidR="004B394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conhecimento de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como a </w:t>
            </w:r>
            <w:r w:rsidR="004B394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stratégia </w:t>
            </w:r>
            <w:r w:rsidR="004B394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c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orporativa e o </w:t>
            </w:r>
            <w:r w:rsidR="004B394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rçamento </w:t>
            </w:r>
            <w:r w:rsidR="004B394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g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eral da empresa atendem ao interesse coletivo/imperativo de segurança nacional que justificou a sua criação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664AAE96" w14:textId="26F66881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5" behindDoc="0" locked="0" layoutInCell="1" allowOverlap="1" wp14:anchorId="4384324A" wp14:editId="1A897912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9404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4324A" id="_x0000_s1070" type="#_x0000_t202" style="position:absolute;left:0;text-align:left;margin-left:410.15pt;margin-top:6.9pt;width:90.65pt;height:19.45pt;z-index:251658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e7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S9Do8DrzU0J2TWwqxc3DQ0erC/KBlRtRV1Pw/MCkrUR43TucnW6yDz6KyLqxwdexmpLyNM&#10;c4SqqKdkNnd+Xo2DsbLrMdOsBw13ONFWRrKfq1rqR2XGGSxbFKR/6cdbz7u+/Q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V0he7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77994045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3" behindDoc="0" locked="0" layoutInCell="1" allowOverlap="1" wp14:anchorId="418A06DE" wp14:editId="117169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AEAD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A06DE" id="_x0000_s1071" type="#_x0000_t202" style="position:absolute;left:0;text-align:left;margin-left:250.4pt;margin-top:4.85pt;width:134.9pt;height:23.7pt;z-index:2516583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7b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+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/Hnts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31AAEADF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1" behindDoc="0" locked="0" layoutInCell="1" allowOverlap="1" wp14:anchorId="67363F26" wp14:editId="40EDFC39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BE49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63F26" id="_x0000_s1072" type="#_x0000_t202" style="position:absolute;left:0;text-align:left;margin-left:155.15pt;margin-top:4.6pt;width:111.65pt;height:23.2pt;z-index:251658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8B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I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jrPA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1ACBE49B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9" behindDoc="0" locked="0" layoutInCell="1" allowOverlap="1" wp14:anchorId="2721801B" wp14:editId="0EC6DCB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99581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1801B" id="_x0000_s1073" type="#_x0000_t202" style="position:absolute;left:0;text-align:left;margin-left:45.65pt;margin-top:5.35pt;width:81.5pt;height:19.45pt;z-index:2516583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JV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L5Mj6OvO6gOhGzCINyadPIaAB/c9aRakvufx0EKs7MJ0vTuZ7O51HmyZkvljNy8DKyu4wI&#10;Kwmq5IGzwdyEYTUODvW+oUyDHizc0kRrnch+rmqsn5SZZjBuUZT+pZ9uPe/6+h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FMzJV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7BE99581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4B3C437B" wp14:editId="7DBB0BEF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071EC56">
                    <v:shape id="AutoShape 109" style="position:absolute;margin-left:235.3pt;margin-top:9.75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716EE9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61F59DF3" wp14:editId="0B347500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338293A">
                    <v:shape id="AutoShape 108" style="position:absolute;margin-left:397.3pt;margin-top:13.4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9206AC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26B94C12" wp14:editId="1E51D23A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7DB80A4">
                    <v:shape id="AutoShape 107" style="position:absolute;margin-left:143.05pt;margin-top:9.8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3D57E5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2DA80B62" wp14:editId="59B853C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73A8FAC">
                    <v:shape id="AutoShape 106" style="position:absolute;margin-left:34.3pt;margin-top:10.6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288B646"/>
                  </w:pict>
                </mc:Fallback>
              </mc:AlternateContent>
            </w:r>
          </w:p>
          <w:p w14:paraId="5A189AAA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CF2545B" w14:textId="77777777" w:rsidR="008D2538" w:rsidRPr="007D7EA5" w:rsidRDefault="008D2538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color w:val="0070C0"/>
                <w:sz w:val="22"/>
                <w:szCs w:val="22"/>
              </w:rPr>
            </w:pPr>
          </w:p>
          <w:p w14:paraId="779B16C6" w14:textId="16D5C20A" w:rsidR="001241C1" w:rsidRPr="00A313C2" w:rsidRDefault="00374598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="008D2538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Mant</w:t>
            </w:r>
            <w:r w:rsidR="004B394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ive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o Conselho de Administração informado acerca da execução do plano de negócios da 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mpresa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13C5A38B" w14:textId="3A295D99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37" behindDoc="0" locked="0" layoutInCell="1" allowOverlap="1" wp14:anchorId="22C974F6" wp14:editId="7B6DB0ED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87630</wp:posOffset>
                      </wp:positionV>
                      <wp:extent cx="1035050" cy="247015"/>
                      <wp:effectExtent l="8255" t="1905" r="4445" b="8255"/>
                      <wp:wrapSquare wrapText="bothSides"/>
                      <wp:docPr id="10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0A27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974F6" id="_x0000_s1074" type="#_x0000_t202" style="position:absolute;left:0;text-align:left;margin-left:52.4pt;margin-top:6.9pt;width:81.5pt;height:19.45pt;z-index:251658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W0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" strokecolor="white">
                      <v:textbox>
                        <w:txbxContent>
                          <w:p w14:paraId="2A40A272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9" behindDoc="0" locked="0" layoutInCell="1" allowOverlap="1" wp14:anchorId="2598CA59" wp14:editId="01E78D06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67945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8D798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8CA59" id="_x0000_s1075" type="#_x0000_t202" style="position:absolute;left:0;text-align:left;margin-left:155.15pt;margin-top:5.35pt;width:111.65pt;height:23.2pt;z-index:2516583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jg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" strokecolor="white">
                      <v:textbox>
                        <w:txbxContent>
                          <w:p w14:paraId="25B8D798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3" behindDoc="0" locked="0" layoutInCell="1" allowOverlap="1" wp14:anchorId="71978F05" wp14:editId="4441519E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16A8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78F05" id="_x0000_s1076" type="#_x0000_t202" style="position:absolute;left:0;text-align:left;margin-left:410.15pt;margin-top:6.9pt;width:90.65pt;height:19.45pt;z-index:251658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po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SIjwOvNTQnZNbCrFzcNDR6sL8oGVG1FXU/D8wKStRHjdO5ydbrIPPorIurHB17GakvI0xz&#10;hKqop2Q2d35ejYOxsusx06wHDXc40VZGsp+rWupHZcYZLFsUpH/px1vPu779DQ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DGyGmg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3AD16A84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1" behindDoc="0" locked="0" layoutInCell="1" allowOverlap="1" wp14:anchorId="5E56B916" wp14:editId="716AA38C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6A8B9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6B916" id="_x0000_s1077" type="#_x0000_t202" style="position:absolute;left:0;text-align:left;margin-left:250.4pt;margin-top:4.85pt;width:134.9pt;height:23.7pt;z-index:251658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MI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T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W6eTCB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2BD6A8B9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40076E03" wp14:editId="239BD72F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7C46404">
                    <v:shape id="AutoShape 101" style="position:absolute;margin-left:235.3pt;margin-top:9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11DF1A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78144DF1" wp14:editId="099F15E5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0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CEE401F">
                    <v:shape id="AutoShape 100" style="position:absolute;margin-left:397.3pt;margin-top:13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1299DF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3DFF031F" wp14:editId="1B1326D5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B1B38F5">
                    <v:shape id="AutoShape 99" style="position:absolute;margin-left:143.05pt;margin-top:9.8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C62E5A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7B279DBD" wp14:editId="488097AF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1DD8AD9">
                    <v:shape id="AutoShape 98" style="position:absolute;margin-left:34.3pt;margin-top:10.6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D2485F8"/>
                  </w:pict>
                </mc:Fallback>
              </mc:AlternateContent>
            </w:r>
          </w:p>
          <w:p w14:paraId="201FB77B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BCEB50F" w14:textId="77777777" w:rsidR="00F41802" w:rsidRPr="007D7EA5" w:rsidRDefault="00F41802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404F650" w14:textId="08CF0658" w:rsidR="001241C1" w:rsidRPr="00A313C2" w:rsidRDefault="0003353A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14. 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Contribu</w:t>
            </w:r>
            <w:r w:rsidR="004B3947">
              <w:rPr>
                <w:rFonts w:ascii="Calibri Light" w:hAnsi="Calibri Light"/>
                <w:i/>
                <w:iCs/>
                <w:sz w:val="22"/>
                <w:szCs w:val="22"/>
              </w:rPr>
              <w:t>í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efetivamente para a consecução dos objetivos estabelecidos no plano de negócios e atendimento à estratégia de longo prazo da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D6A2A44" w14:textId="3AB59A45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1" behindDoc="0" locked="0" layoutInCell="1" allowOverlap="1" wp14:anchorId="39DB67ED" wp14:editId="28EA2C63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856B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67ED" id="_x0000_s1078" type="#_x0000_t202" style="position:absolute;left:0;text-align:left;margin-left:410.15pt;margin-top:6.9pt;width:90.65pt;height:19.45pt;z-index:251658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Fq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TIw+PAaw3NCZm1MCsXNw2NHuwvSkZUbUXdzwOzghL1UeN0brL1Osg8OuviKkfHXkbqywjT&#10;HKEq6imZzZ2fV+NgrOx6zDTrQcMdTrSVkeznqpb6UZlxBssWBelf+vHW8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wKYFq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B5856BB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9" behindDoc="0" locked="0" layoutInCell="1" allowOverlap="1" wp14:anchorId="312ECA23" wp14:editId="2BB069EE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923A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CA23" id="_x0000_s1079" type="#_x0000_t202" style="position:absolute;left:0;text-align:left;margin-left:250.4pt;margin-top:4.85pt;width:134.9pt;height:23.7pt;z-index:2516583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g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n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o8CAo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043923A2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7" behindDoc="0" locked="0" layoutInCell="1" allowOverlap="1" wp14:anchorId="6B0D6ECA" wp14:editId="68D77960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1B52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D6ECA" id="_x0000_s1080" type="#_x0000_t202" style="position:absolute;left:0;text-align:left;margin-left:155.15pt;margin-top:4.6pt;width:111.65pt;height:23.2pt;z-index:251658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tfdu1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0E91B522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45" behindDoc="0" locked="0" layoutInCell="1" allowOverlap="1" wp14:anchorId="7D601F8F" wp14:editId="0EC32784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029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01F8F" id="_x0000_s1081" type="#_x0000_t202" style="position:absolute;left:0;text-align:left;margin-left:45.65pt;margin-top:5.35pt;width:81.5pt;height:19.45pt;z-index:251658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OB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FERed1A/ELMIo3Jp08hoAX9z1pNqK+5/HQQqzswnS9O5mi+XUebJWRYXC3LwPLI7jwgr&#10;CarigbPR3IRxNQ4O9b6lTKMeLNzQRBudyH6uaqqflJlmMG1RlP65n2497/r6EQ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KL+k4E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25CCF029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6BA7AB9B" wp14:editId="7D47EC4E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9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73235AF">
                    <v:shape id="AutoShape 93" style="position:absolute;margin-left:235.3pt;margin-top:9.7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CCE9FE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1A6F407D" wp14:editId="14C917D9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9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5AD3989">
                    <v:shape id="AutoShape 92" style="position:absolute;margin-left:397.3pt;margin-top:13.4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44FDB0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3909B388" wp14:editId="30DD480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691E77B">
                    <v:shape id="AutoShape 91" style="position:absolute;margin-left:143.05pt;margin-top:9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2B352E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4439441E" wp14:editId="6A5AE54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11AD693">
                    <v:shape id="AutoShape 90" style="position:absolute;margin-left:34.3pt;margin-top:10.6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07DB695"/>
                  </w:pict>
                </mc:Fallback>
              </mc:AlternateContent>
            </w:r>
          </w:p>
          <w:p w14:paraId="3CE425F4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90E4C6" w14:textId="77777777" w:rsidR="0018459E" w:rsidRPr="007D7EA5" w:rsidRDefault="0018459E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CA53F52" w14:textId="6856EAAC" w:rsidR="001241C1" w:rsidRPr="00A313C2" w:rsidRDefault="00C96ADF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4B3947">
              <w:rPr>
                <w:rFonts w:ascii="Calibri Light" w:hAnsi="Calibri Light"/>
                <w:i/>
                <w:iCs/>
                <w:sz w:val="22"/>
                <w:szCs w:val="22"/>
              </w:rPr>
              <w:t>Tenho conhecimento de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32698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como 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política de distribuição de dividendos atende à </w:t>
            </w:r>
            <w:r w:rsidR="004B3947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stratégia </w:t>
            </w:r>
            <w:r w:rsidR="004B3947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orporativa e </w:t>
            </w:r>
            <w:r w:rsidR="004B3947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rçamento </w:t>
            </w:r>
            <w:r w:rsidR="004B3947">
              <w:rPr>
                <w:rFonts w:ascii="Calibri Light" w:hAnsi="Calibri Light"/>
                <w:i/>
                <w:iCs/>
                <w:sz w:val="22"/>
                <w:szCs w:val="22"/>
              </w:rPr>
              <w:t>g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eral, em linha com o interesse coletivo/imperativo de segurança nacional que justificou a criação</w:t>
            </w:r>
            <w:r w:rsidR="00F163BC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 empresa</w:t>
            </w:r>
            <w:r w:rsidR="001241C1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A7AF9E4" w14:textId="74E3D830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5" behindDoc="0" locked="0" layoutInCell="1" allowOverlap="1" wp14:anchorId="63F71953" wp14:editId="091B3C45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61595</wp:posOffset>
                      </wp:positionV>
                      <wp:extent cx="1417955" cy="294640"/>
                      <wp:effectExtent l="8255" t="4445" r="2540" b="5715"/>
                      <wp:wrapSquare wrapText="bothSides"/>
                      <wp:docPr id="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F41E1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1953" id="_x0000_s1082" type="#_x0000_t202" style="position:absolute;left:0;text-align:left;margin-left:158.15pt;margin-top:4.85pt;width:111.65pt;height:23.2pt;z-index:2516583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XX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" strokecolor="white">
                      <v:textbox>
                        <w:txbxContent>
                          <w:p w14:paraId="49DF41E1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53" behindDoc="0" locked="0" layoutInCell="1" allowOverlap="1" wp14:anchorId="19936A9C" wp14:editId="07F3A04F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87630</wp:posOffset>
                      </wp:positionV>
                      <wp:extent cx="1035050" cy="247015"/>
                      <wp:effectExtent l="8255" t="1905" r="4445" b="8255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FCD4A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36A9C" id="_x0000_s1083" type="#_x0000_t202" style="position:absolute;left:0;text-align:left;margin-left:47.15pt;margin-top:6.9pt;width:81.5pt;height:19.45pt;z-index:2516583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" strokecolor="white">
                      <v:textbox>
                        <w:txbxContent>
                          <w:p w14:paraId="378FCD4A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9" behindDoc="0" locked="0" layoutInCell="1" allowOverlap="1" wp14:anchorId="476D93E6" wp14:editId="6540C8E9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0814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93E6" id="_x0000_s1084" type="#_x0000_t202" style="position:absolute;left:0;text-align:left;margin-left:410.15pt;margin-top:6.9pt;width:90.65pt;height:19.45pt;z-index:251658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Ri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S4Do8DrzU0J2TWwqxc3DQ0erC/KBlRtRV1Pw/MCkrUR43TucnW6yDz6KyLqxwdexmpLyNM&#10;c4SqqKdkNnd+Xo2DsbLrMdOsBw13ONFWRrKfq1rqR2XGGSxbFKR/6cdbz7u+/Q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13nRi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F008144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7" behindDoc="0" locked="0" layoutInCell="1" allowOverlap="1" wp14:anchorId="51CFC55B" wp14:editId="01C8E27E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13B20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C55B" id="_x0000_s1085" type="#_x0000_t202" style="position:absolute;left:0;text-align:left;margin-left:250.4pt;margin-top:4.85pt;width:134.9pt;height:23.7pt;z-index:2516583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0C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9X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/L/QI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2C13B20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2AD315FE" wp14:editId="0E2D1508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E0EEF91">
                    <v:shape id="AutoShape 85" style="position:absolute;margin-left:235.3pt;margin-top:9.7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E6922B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7EFF7441" wp14:editId="3C6CFD5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8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DCE3855">
                    <v:shape id="AutoShape 84" style="position:absolute;margin-left:397.3pt;margin-top:13.4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B8D9AB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291BF0A7" wp14:editId="0D0C759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370D845">
                    <v:shape id="AutoShape 83" style="position:absolute;margin-left:143.05pt;margin-top:9.8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F89CD5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2FEC0711" wp14:editId="7084295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DD34175">
                    <v:shape id="AutoShape 82" style="position:absolute;margin-left:34.3pt;margin-top:10.6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500BCB3"/>
                  </w:pict>
                </mc:Fallback>
              </mc:AlternateContent>
            </w:r>
          </w:p>
          <w:p w14:paraId="3AD17625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0AE4CE0" w14:textId="77777777" w:rsidR="00C96ADF" w:rsidRPr="007D7EA5" w:rsidRDefault="00C96ADF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9C7E247" w14:textId="14DF74F0" w:rsidR="001241C1" w:rsidRPr="00A313C2" w:rsidRDefault="008135DB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6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Atu</w:t>
            </w:r>
            <w:r w:rsidR="00625989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ei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na definição e implementação de mecanismos que </w:t>
            </w:r>
            <w:r w:rsidR="00625989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assegur</w:t>
            </w:r>
            <w:r w:rsidR="00625989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asse</w:t>
            </w:r>
            <w:r w:rsidR="00625989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m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que a área responsável pela gestão de riscos da </w:t>
            </w:r>
            <w:r w:rsidR="00625989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empresa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atue de forma independente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54407A69" w14:textId="546ED087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7" behindDoc="0" locked="0" layoutInCell="1" allowOverlap="1" wp14:anchorId="0CD7ED32" wp14:editId="504A7B73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A39B3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ED32" id="_x0000_s1086" type="#_x0000_t202" style="position:absolute;left:0;text-align:left;margin-left:410.15pt;margin-top:6.9pt;width:90.65pt;height:19.45pt;z-index:2516583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XJ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QiPg681tA8IbMWZuXipqHRg/1FyYiqraj7eWBWUKI+aZzOdbZeB5lHZ11c5ujY80h9HmGa&#10;I1RFPSWzufPzahyMlV2PmWY9aLjFibYykv1S1VI/KjPOYNmiIP1zP9562f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aTyXJ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7CA39B3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5" behindDoc="0" locked="0" layoutInCell="1" allowOverlap="1" wp14:anchorId="52B35EB8" wp14:editId="164D0E98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624C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35EB8" id="_x0000_s1087" type="#_x0000_t202" style="position:absolute;left:0;text-align:left;margin-left:250.4pt;margin-top:4.85pt;width:134.9pt;height:23.7pt;z-index:2516583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yp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KLEdet1AdiVmEQbm0aWQ0gH8560i1Jfd/9gIVZ+aLpeksxrNZlHlyZvPrCTl4GdleRoSV&#10;BFXywNlgrsOwGnuHetdQpkEPFu5oorVOZL9UdaqflJlmcNqiKP1LP9162fXVE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BarKk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210624C4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3" behindDoc="0" locked="0" layoutInCell="1" allowOverlap="1" wp14:anchorId="4645A497" wp14:editId="3CE253E4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35DE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A497" id="_x0000_s1088" type="#_x0000_t202" style="position:absolute;left:0;text-align:left;margin-left:155.15pt;margin-top:4.6pt;width:111.65pt;height:23.2pt;z-index:251658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af9cx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0C535DEF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1" behindDoc="0" locked="0" layoutInCell="1" allowOverlap="1" wp14:anchorId="78C81656" wp14:editId="270141FC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BADD9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81656" id="_x0000_s1089" type="#_x0000_t202" style="position:absolute;left:0;text-align:left;margin-left:45.65pt;margin-top:5.35pt;width:81.5pt;height:19.45pt;z-index:2516583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An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5ER9HXrdQHYlZhEG5tGlkNIC/OetItSX3v/YCFWfmk6Xp3Ezn8yjz5MwXVzNy8DyyPY8I&#10;Kwmq5IGzwVyHYTX2DvWuoUyDHizc0URrnch+qWqsn5SZZjBuUZT+uZ9uvez66gk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KrgAn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ECBADD9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2F0DC725" wp14:editId="3516600A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ACB42F8">
                    <v:shape id="AutoShape 77" style="position:absolute;margin-left:235.3pt;margin-top:9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4D6695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3E9DB17B" wp14:editId="416B1EFC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E1541CD">
                    <v:shape id="AutoShape 76" style="position:absolute;margin-left:397.3pt;margin-top:13.4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12189E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42AE89C2" wp14:editId="43AF2CA6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25AA4DB">
                    <v:shape id="AutoShape 75" style="position:absolute;margin-left:143.05pt;margin-top:9.8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69973A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3CE7BBA8" wp14:editId="6529331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B0221AD">
                    <v:shape id="AutoShape 74" style="position:absolute;margin-left:34.3pt;margin-top:10.6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01F44BE"/>
                  </w:pict>
                </mc:Fallback>
              </mc:AlternateContent>
            </w:r>
          </w:p>
          <w:p w14:paraId="48A4E5F6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916E3B5" w14:textId="77777777" w:rsidR="008135DB" w:rsidRPr="007D7EA5" w:rsidRDefault="008135DB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E2A92AF" w14:textId="5E46287F" w:rsidR="001241C1" w:rsidRPr="00A313C2" w:rsidRDefault="00C96ADF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7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 Id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entifi</w:t>
            </w:r>
            <w:r w:rsidR="00625989">
              <w:rPr>
                <w:rFonts w:ascii="Calibri Light" w:hAnsi="Calibri Light"/>
                <w:i/>
                <w:iCs/>
                <w:sz w:val="22"/>
                <w:szCs w:val="22"/>
              </w:rPr>
              <w:t>quei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 antecip</w:t>
            </w:r>
            <w:r w:rsidR="00625989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ameaças reais provenientes do ambiente de negócios de forma eficaz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24A2E33" w14:textId="3440FE64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5" behindDoc="0" locked="0" layoutInCell="1" allowOverlap="1" wp14:anchorId="2116F041" wp14:editId="154FDF94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0A2A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6F041" id="_x0000_s1090" type="#_x0000_t202" style="position:absolute;left:0;text-align:left;margin-left:410.15pt;margin-top:6.9pt;width:90.65pt;height:19.45pt;z-index:2516583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MFw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RiHR4HXmtonpBZC7NycdPQ6MH+omRE1VbU/TwwKyhRnzRO5zpbr4PMo7MuLnN07HmkPo8w&#10;zRGqop6S2dz5eTUOxsqux0yzHjTc4kRbGcl+qWqpH5UZZ7BsUZD+uR9vvez69j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mHkSzB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04E0A2AE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3" behindDoc="0" locked="0" layoutInCell="1" allowOverlap="1" wp14:anchorId="080BA763" wp14:editId="3EAF2BB4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DD95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A763" id="_x0000_s1091" type="#_x0000_t202" style="position:absolute;left:0;text-align:left;margin-left:250.4pt;margin-top:4.85pt;width:134.9pt;height:23.7pt;z-index:2516583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us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ax8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Jsm6w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42EDD95E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1" behindDoc="0" locked="0" layoutInCell="1" allowOverlap="1" wp14:anchorId="4221362A" wp14:editId="06863449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812E0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362A" id="_x0000_s1092" type="#_x0000_t202" style="position:absolute;left:0;text-align:left;margin-left:155.15pt;margin-top:4.6pt;width:111.65pt;height:23.2pt;z-index:2516583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p2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5HKdh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02E812E0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9" behindDoc="0" locked="0" layoutInCell="1" allowOverlap="1" wp14:anchorId="0F27C1C0" wp14:editId="7D1A1224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3498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7C1C0" id="_x0000_s1093" type="#_x0000_t202" style="position:absolute;left:0;text-align:left;margin-left:45.65pt;margin-top:5.35pt;width:81.5pt;height:19.45pt;z-index:2516583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ci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VMj6OvO6gOhGzCINyadPIaAB/cdaRakvufx4EKs7MR0vTuZnO51HmyZkvlj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CJg3Ih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6563498E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0340AA16" wp14:editId="2040DFB8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7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548D5B1">
                    <v:shape id="AutoShape 69" style="position:absolute;margin-left:235.3pt;margin-top:9.7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B08ED3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62C9BE78" wp14:editId="7E786FB0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5707685">
                    <v:shape id="AutoShape 68" style="position:absolute;margin-left:397.3pt;margin-top:13.4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68A1AE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709CEF70" wp14:editId="7FC9EC7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89211DC">
                    <v:shape id="AutoShape 67" style="position:absolute;margin-left:143.05pt;margin-top:9.8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62BCA6D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4F9A9778" wp14:editId="5F24373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F0F2F45">
                    <v:shape id="AutoShape 66" style="position:absolute;margin-left:34.3pt;margin-top:10.6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6F33F12"/>
                  </w:pict>
                </mc:Fallback>
              </mc:AlternateContent>
            </w:r>
          </w:p>
          <w:p w14:paraId="32DB2049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B726E7B" w14:textId="77777777" w:rsidR="00C96ADF" w:rsidRPr="007D7EA5" w:rsidRDefault="00C96ADF" w:rsidP="007D7EA5">
            <w:pPr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00535FC" w14:textId="37EB862F" w:rsidR="001241C1" w:rsidRPr="00A313C2" w:rsidRDefault="0018459E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8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. Apresent</w:t>
            </w:r>
            <w:r w:rsidR="00625989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ei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ao Conselho de Administração estratégia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s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de longo prazo da </w:t>
            </w:r>
            <w:r w:rsidR="003A02E8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empresa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, com análise de riscos e oportunidades atualizadas para, no mínimo, os próximos 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quatro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anos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32F4BB19" w14:textId="34C12928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3" behindDoc="0" locked="0" layoutInCell="1" allowOverlap="1" wp14:anchorId="78B1B321" wp14:editId="3DD879B0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A9CC0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1B321" id="_x0000_s1094" type="#_x0000_t202" style="position:absolute;left:0;text-align:left;margin-left:410.15pt;margin-top:6.9pt;width:90.65pt;height:19.45pt;z-index:251658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niNLw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6B2A9CC0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1" behindDoc="0" locked="0" layoutInCell="1" allowOverlap="1" wp14:anchorId="5431DF57" wp14:editId="7790326A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E8C7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1DF57" id="_x0000_s1095" type="#_x0000_t202" style="position:absolute;left:0;text-align:left;margin-left:250.4pt;margin-top:4.85pt;width:134.9pt;height:23.7pt;z-index:2516583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Kj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axM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Q2wqM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2A7E8C7D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9" behindDoc="0" locked="0" layoutInCell="1" allowOverlap="1" wp14:anchorId="1851EB3E" wp14:editId="63CFD429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61DC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1EB3E" id="_x0000_s1096" type="#_x0000_t202" style="position:absolute;left:0;text-align:left;margin-left:155.15pt;margin-top:4.6pt;width:111.65pt;height:23.2pt;z-index:2516583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ynFg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pceR1xKqJ2IWYVQubRoZLeAfznpSbcH974NAxZn5Ymk669mC6GMhOYvlak4OXkbKy4iw&#10;kqAKHjgbzV0YV+PgUDctZRr1YOGWJlrrRPZLVaf6SZlpBqctitK/9NOtl13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6alyn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63B61DCF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77" behindDoc="0" locked="0" layoutInCell="1" allowOverlap="1" wp14:anchorId="19BA6CD0" wp14:editId="2FF984A6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A557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A6CD0" id="_x0000_s1097" type="#_x0000_t202" style="position:absolute;left:0;text-align:left;margin-left:45.65pt;margin-top:5.35pt;width:81.5pt;height:19.45pt;z-index:2516583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z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Yjn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tY6Hz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609A557B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1FED1F63" wp14:editId="04993A6B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6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68DA3A0">
                    <v:shape id="AutoShape 61" style="position:absolute;margin-left:235.3pt;margin-top:9.7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BE9FE5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66D9D8CD" wp14:editId="29F58F81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6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6C2D4B7">
                    <v:shape id="AutoShape 60" style="position:absolute;margin-left:397.3pt;margin-top:13.4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B9DE61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4E5F2762" wp14:editId="74425A52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1AC9C68">
                    <v:shape id="AutoShape 59" style="position:absolute;margin-left:143.05pt;margin-top:9.8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603587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3376BE8F" wp14:editId="0C42004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513EAA8">
                    <v:shape id="AutoShape 58" style="position:absolute;margin-left:34.3pt;margin-top:10.6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986A10B"/>
                  </w:pict>
                </mc:Fallback>
              </mc:AlternateContent>
            </w:r>
          </w:p>
          <w:p w14:paraId="71BA6A8C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966D1B" w14:textId="77777777" w:rsidR="0018459E" w:rsidRPr="007D7EA5" w:rsidRDefault="0018459E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</w:p>
          <w:p w14:paraId="25B7D3BD" w14:textId="77777777" w:rsidR="00625989" w:rsidRDefault="0062598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C9C7EBE" w14:textId="77777777" w:rsidR="00625989" w:rsidRDefault="0062598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97EB348" w14:textId="77777777" w:rsidR="00625989" w:rsidRDefault="0062598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0776BFE" w14:textId="77777777" w:rsidR="00625989" w:rsidRDefault="0062598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048797D2" w14:textId="77777777" w:rsidR="00625989" w:rsidRDefault="0062598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00E45C2F" w14:textId="3D783AA2" w:rsidR="00C96ADF" w:rsidRPr="007D7EA5" w:rsidRDefault="00C96ADF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00521367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V</w:t>
            </w: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A77EA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LIDERANÇA</w:t>
            </w:r>
            <w:r w:rsidR="009A4E1E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E GESTÃO DE PESSOA</w:t>
            </w:r>
            <w:r w:rsidR="00521367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S</w:t>
            </w:r>
          </w:p>
          <w:p w14:paraId="53B13377" w14:textId="77777777" w:rsidR="00C96ADF" w:rsidRPr="007D7EA5" w:rsidRDefault="00C96ADF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70C0"/>
                <w:sz w:val="26"/>
              </w:rPr>
            </w:pPr>
          </w:p>
          <w:p w14:paraId="50104581" w14:textId="02F3B24D" w:rsidR="001241C1" w:rsidRPr="00A313C2" w:rsidRDefault="0003353A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19</w:t>
            </w:r>
            <w:r w:rsidR="00A367D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Empreend</w:t>
            </w:r>
            <w:r w:rsidR="00625989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esforços para o cumprimento do que foi estabelecido nas </w:t>
            </w:r>
            <w:r w:rsidR="00625989">
              <w:rPr>
                <w:rFonts w:ascii="Calibri Light" w:hAnsi="Calibri Light"/>
                <w:i/>
                <w:iCs/>
                <w:sz w:val="22"/>
                <w:szCs w:val="22"/>
              </w:rPr>
              <w:t>p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olíticas da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empresa 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(</w:t>
            </w:r>
            <w:r w:rsidR="0062598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Política de Divulgação de Informações, Política de Distribuição de Dividendos, de Transações com Partes Relacionadas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etc.)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B475309" w14:textId="46412FAE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1" behindDoc="0" locked="0" layoutInCell="1" allowOverlap="1" wp14:anchorId="6D793343" wp14:editId="3BE473F4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1DBF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93343" id="_x0000_s1098" type="#_x0000_t202" style="position:absolute;left:0;text-align:left;margin-left:410.15pt;margin-top:6.9pt;width:90.65pt;height:19.45pt;z-index:251658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Qd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D48DrzU0j8ishVm5uGlo9GB/UTKiaivqfh6ZFZSojxqnc52t10Hm0VkXmxwdexmpLyNM&#10;c4SqqKdkNvd+Xo2jsbLrMdOsBw23ONFWRrKfq1rqR2XGGSxbFKR/6cdbz7u++w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9goQ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071DBF6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9" behindDoc="0" locked="0" layoutInCell="1" allowOverlap="1" wp14:anchorId="5DB07DD6" wp14:editId="4A8ECDA9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00358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07DD6" id="_x0000_s1099" type="#_x0000_t202" style="position:absolute;left:0;text-align:left;margin-left:250.4pt;margin-top:4.85pt;width:134.9pt;height:23.7pt;z-index:251658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19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9M4+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eXDX0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B900358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7" behindDoc="0" locked="0" layoutInCell="1" allowOverlap="1" wp14:anchorId="56D8552E" wp14:editId="3E6DD91E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3E813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552E" id="_x0000_s1100" type="#_x0000_t202" style="position:absolute;left:0;text-align:left;margin-left:155.15pt;margin-top:4.6pt;width:111.65pt;height:23.2pt;z-index:2516583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ui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LjyGsJ1RMxizAqlzaNjBbwD2c9qbbg/vdBoOLMfLE0nfVsQfSxkJzFcj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uFxroh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6853E813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85" behindDoc="0" locked="0" layoutInCell="1" allowOverlap="1" wp14:anchorId="4448A8C4" wp14:editId="6BCBDD0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02508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8A8C4" id="_x0000_s1101" type="#_x0000_t202" style="position:absolute;left:0;text-align:left;margin-left:45.65pt;margin-top:5.35pt;width:81.5pt;height:19.45pt;z-index:251658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2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oiD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vVZb2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A802508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327F45FD" wp14:editId="4570439E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5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13BE7F7">
                    <v:shape id="AutoShape 53" style="position:absolute;margin-left:235.3pt;margin-top:9.75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0C5425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57ACCC22" wp14:editId="05076338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5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FC36506">
                    <v:shape id="AutoShape 52" style="position:absolute;margin-left:397.3pt;margin-top:13.4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FDF42C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1B200A4C" wp14:editId="26A9F8F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92BA01A">
                    <v:shape id="AutoShape 51" style="position:absolute;margin-left:143.05pt;margin-top:9.8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29E9FD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3737C633" wp14:editId="0DDCA04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F8C557C">
                    <v:shape id="AutoShape 50" style="position:absolute;margin-left:34.3pt;margin-top:10.6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6F30DAC"/>
                  </w:pict>
                </mc:Fallback>
              </mc:AlternateContent>
            </w:r>
          </w:p>
          <w:p w14:paraId="1A494CB3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C9AEE6E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EB9C9D9" w14:textId="2575610B" w:rsidR="001241C1" w:rsidRPr="00A313C2" w:rsidRDefault="00374598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10775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00625989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como </w:t>
            </w:r>
            <w:r w:rsidR="00625989">
              <w:rPr>
                <w:rFonts w:ascii="Calibri Light" w:hAnsi="Calibri Light"/>
                <w:i/>
                <w:iCs/>
                <w:sz w:val="22"/>
                <w:szCs w:val="22"/>
              </w:rPr>
              <w:t>interlocutor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entre a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iretoria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Executiva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o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Administração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8818C81" w14:textId="429711F2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9" behindDoc="0" locked="0" layoutInCell="1" allowOverlap="1" wp14:anchorId="71BB5C07" wp14:editId="6F9858E4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2C64A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B5C07" id="_x0000_s1102" type="#_x0000_t202" style="position:absolute;left:0;text-align:left;margin-left:410.15pt;margin-top:6.9pt;width:90.65pt;height:19.45pt;z-index:2516583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P7SzGB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2622C64A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7" behindDoc="0" locked="0" layoutInCell="1" allowOverlap="1" wp14:anchorId="3BC68004" wp14:editId="3DED6F81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3C2F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68004" id="_x0000_s1103" type="#_x0000_t202" style="position:absolute;left:0;text-align:left;margin-left:250.4pt;margin-top:4.85pt;width:134.9pt;height:23.7pt;z-index:2516583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p4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8s4u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WhOng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5663C2FC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5" behindDoc="0" locked="0" layoutInCell="1" allowOverlap="1" wp14:anchorId="4929DC84" wp14:editId="2A2E25DD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240D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9DC84" id="_x0000_s1104" type="#_x0000_t202" style="position:absolute;left:0;text-align:left;margin-left:155.15pt;margin-top:4.6pt;width:111.65pt;height:23.2pt;z-index:2516583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vgYyr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388240D4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93" behindDoc="0" locked="0" layoutInCell="1" allowOverlap="1" wp14:anchorId="65FD7D3B" wp14:editId="29170DA8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46B5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D7D3B" id="_x0000_s1105" type="#_x0000_t202" style="position:absolute;left:0;text-align:left;margin-left:45.65pt;margin-top:5.35pt;width:81.5pt;height:19.45pt;z-index:2516583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5Fw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VfKrZXwced1BdSJmEQbl0qaR0QD+5qwj1Zbc/zoIVJyZT5ams5zO51HmyZkvrmbk4GVkdxkR&#10;VhJUyQNng7kJw2ocHOp9Q5kGPVi4pYnWOpH9XNVYPykzzWDcoij9Sz/det719SM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qQ/P+R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5E646B5F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48BA3300" wp14:editId="1EA9E27B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EC44D7F">
                    <v:shape id="AutoShape 45" style="position:absolute;margin-left:235.3pt;margin-top:9.7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C6C1DA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2A43566D" wp14:editId="07BC0F49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E997644">
                    <v:shape id="AutoShape 44" style="position:absolute;margin-left:397.3pt;margin-top:13.4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E1F865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74575BC0" wp14:editId="7857544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71247E0">
                    <v:shape id="AutoShape 43" style="position:absolute;margin-left:143.05pt;margin-top:9.8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C356DC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5667D1E1" wp14:editId="50C8B55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948A73F">
                    <v:shape id="AutoShape 42" style="position:absolute;margin-left:34.3pt;margin-top:10.6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7F150BC"/>
                  </w:pict>
                </mc:Fallback>
              </mc:AlternateContent>
            </w:r>
          </w:p>
          <w:p w14:paraId="4CF828AC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73D3954" w14:textId="77777777" w:rsidR="005D6876" w:rsidRPr="007D7EA5" w:rsidRDefault="005D6876" w:rsidP="007D7EA5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i/>
                <w:iCs/>
                <w:sz w:val="26"/>
              </w:rPr>
            </w:pPr>
          </w:p>
          <w:p w14:paraId="32CD4C78" w14:textId="633755F2" w:rsidR="001241C1" w:rsidRPr="00A313C2" w:rsidRDefault="005D6876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EF13A7">
              <w:rPr>
                <w:rFonts w:ascii="Calibri Light" w:hAnsi="Calibri Light"/>
                <w:i/>
                <w:iCs/>
                <w:sz w:val="22"/>
              </w:rPr>
              <w:t>21</w:t>
            </w:r>
            <w:r w:rsidRPr="007D7EA5">
              <w:rPr>
                <w:rFonts w:ascii="Calibri Light" w:hAnsi="Calibri Light"/>
                <w:i/>
                <w:iCs/>
                <w:sz w:val="26"/>
              </w:rPr>
              <w:t xml:space="preserve">. </w:t>
            </w:r>
            <w:r w:rsidR="0010775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00625989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="0010775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forma a </w:t>
            </w:r>
            <w:r w:rsidR="0010775C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motivar e </w:t>
            </w:r>
            <w:r w:rsidR="00965CE2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fortalecer</w:t>
            </w:r>
            <w:r w:rsidR="0010775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</w:t>
            </w:r>
            <w:r w:rsidR="003A02E8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8FB623A" w14:textId="42B16BF4" w:rsidR="001241C1" w:rsidRPr="00A313C2" w:rsidRDefault="002B348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7" behindDoc="0" locked="0" layoutInCell="1" allowOverlap="1" wp14:anchorId="67EB8BC3" wp14:editId="1CE61B48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1B817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B8BC3" id="_x0000_s1106" type="#_x0000_t202" style="position:absolute;left:0;text-align:left;margin-left:410.15pt;margin-top:6.9pt;width:90.65pt;height:19.45pt;z-index:2516584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xX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IDwOPBaQ3NCZi3MysVNQ6MH+4uSEVVbUffzwKygRH3UOJ2bbL0OMo/OurjK0bGXkfoywjRH&#10;qIp6SmZz5+fVOBgrux4zzXrQcIcTbWUk+7mqpX5UZpzBskVB+pd+vPW869vf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PgYTFc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1011B817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5" behindDoc="0" locked="0" layoutInCell="1" allowOverlap="1" wp14:anchorId="525DAEAD" wp14:editId="6F86163F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9BAD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DAEAD" id="_x0000_s1107" type="#_x0000_t202" style="position:absolute;left:0;text-align:left;margin-left:250.4pt;margin-top:4.85pt;width:134.9pt;height:23.7pt;z-index:2516584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U3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kgsR14rqB+JWYRRubRpZLSAfzjrSbUl978PAhVn5rOl6aymi0WUeXIWy6sZOXgZqS4jwkqC&#10;KnngbDS3YVyNg0O9bynTqAcLtzTRRieyn6s61U/KTDM4bVGU/qWfbj3v+uYv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kg3FNx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5409BADB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3" behindDoc="0" locked="0" layoutInCell="1" allowOverlap="1" wp14:anchorId="6F02FFD5" wp14:editId="184D6E10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4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B3C7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2FFD5" id="_x0000_s1108" type="#_x0000_t202" style="position:absolute;left:0;text-align:left;margin-left:155.15pt;margin-top:4.6pt;width:111.65pt;height:23.2pt;z-index:2516584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Tt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wSQx8eR1wrqIzGLMCqXNo2MFvAPZz2ptuT+916g4sx8sTSd5WxO9LGQnPniOicHLyPVZURY&#10;SVAlD5yN5iaMq7F3qHctZRr1YOGOJtroRPZLVaf6SZlpBqctitK/9NOtl11f/w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B/8JTt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32AB3C7C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01" behindDoc="0" locked="0" layoutInCell="1" allowOverlap="1" wp14:anchorId="611D782D" wp14:editId="44934653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3A9F3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782D" id="_x0000_s1109" type="#_x0000_t202" style="position:absolute;left:0;text-align:left;margin-left:45.65pt;margin-top:5.35pt;width:81.5pt;height:19.45pt;z-index:2516584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m5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BHARH0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o+Wm5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1783A9F3" w14:textId="77777777" w:rsidR="001241C1" w:rsidRPr="00B25E1D" w:rsidRDefault="001241C1" w:rsidP="001241C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4" behindDoc="0" locked="0" layoutInCell="1" allowOverlap="1" wp14:anchorId="42984278" wp14:editId="4883D81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A4A31DF">
                    <v:shape id="AutoShape 37" style="position:absolute;margin-left:235.3pt;margin-top:9.75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54BDE7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6" behindDoc="0" locked="0" layoutInCell="1" allowOverlap="1" wp14:anchorId="663AD38D" wp14:editId="6508AE5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519853A">
                    <v:shape id="AutoShape 36" style="position:absolute;margin-left:397.3pt;margin-top:13.4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35106A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2" behindDoc="0" locked="0" layoutInCell="1" allowOverlap="1" wp14:anchorId="79D2BFE1" wp14:editId="0E1E8F8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BD200E1">
                    <v:shape id="AutoShape 35" style="position:absolute;margin-left:143.05pt;margin-top:9.8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0098811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00" behindDoc="0" locked="0" layoutInCell="1" allowOverlap="1" wp14:anchorId="25181E04" wp14:editId="206BC3C9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C7E23BC">
                    <v:shape id="AutoShape 34" style="position:absolute;margin-left:34.3pt;margin-top:10.6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A5FA66C"/>
                  </w:pict>
                </mc:Fallback>
              </mc:AlternateContent>
            </w:r>
          </w:p>
          <w:p w14:paraId="2EF3FB40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0FA9838" w14:textId="77777777" w:rsidR="00521367" w:rsidRPr="007D7EA5" w:rsidRDefault="00521367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8AE919C" w14:textId="11B361F8" w:rsidR="002F1216" w:rsidRPr="00A313C2" w:rsidRDefault="002B3481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11" behindDoc="0" locked="0" layoutInCell="1" allowOverlap="1" wp14:anchorId="29443BEC" wp14:editId="0609AFE0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294005</wp:posOffset>
                      </wp:positionV>
                      <wp:extent cx="1417955" cy="294640"/>
                      <wp:effectExtent l="6985" t="8255" r="3810" b="1905"/>
                      <wp:wrapSquare wrapText="bothSides"/>
                      <wp:docPr id="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85733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43BEC" id="_x0000_s1110" type="#_x0000_t202" style="position:absolute;left:0;text-align:left;margin-left:153.55pt;margin-top:23.15pt;width:111.65pt;height:23.2pt;z-index:2516584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jq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" strokecolor="white">
                      <v:textbox>
                        <w:txbxContent>
                          <w:p w14:paraId="0A485733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4598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21367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521367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Estabele</w:t>
            </w:r>
            <w:r w:rsidR="00625989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ci</w:t>
            </w:r>
            <w:r w:rsidR="00521367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programa de treinamento e desenvolvimento para os executivos </w:t>
            </w:r>
            <w:r w:rsidR="00B84842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e empregados </w:t>
            </w:r>
            <w:r w:rsidR="00521367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da </w:t>
            </w:r>
            <w:r w:rsidR="003A02E8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empresa</w:t>
            </w:r>
            <w:r w:rsidR="002F121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2C14CB6A" w14:textId="5B6B9C59" w:rsidR="002F1216" w:rsidRPr="00A313C2" w:rsidRDefault="002B3481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09" behindDoc="0" locked="0" layoutInCell="1" allowOverlap="1" wp14:anchorId="39BB969D" wp14:editId="21808B4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87630</wp:posOffset>
                      </wp:positionV>
                      <wp:extent cx="1035050" cy="247015"/>
                      <wp:effectExtent l="8255" t="1905" r="4445" b="8255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F8477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969D" id="_x0000_s1111" type="#_x0000_t202" style="position:absolute;left:0;text-align:left;margin-left:50.15pt;margin-top:6.9pt;width:81.5pt;height:19.45pt;z-index:2516584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W+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" strokecolor="white">
                      <v:textbox>
                        <w:txbxContent>
                          <w:p w14:paraId="5A0F8477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15" behindDoc="0" locked="0" layoutInCell="1" allowOverlap="1" wp14:anchorId="6C8DE29E" wp14:editId="3534F90D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19A1B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DE29E" id="_x0000_s1112" type="#_x0000_t202" style="position:absolute;left:0;text-align:left;margin-left:410.15pt;margin-top:6.9pt;width:90.65pt;height:19.45pt;z-index:2516584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BQ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IMBFeBx4raF5QmYtzMrFTUOjB/uLkhFVW1H388CsoER90jid62y9DjKPzrq4zNGx55H6PMI0&#10;R6iKekpmc+fn1TgYK7seM8160HCLE21lJPulqqV+VGacwbJFQfrnfrz1suvb3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7teBQ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2CB19A1B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13" behindDoc="0" locked="0" layoutInCell="1" allowOverlap="1" wp14:anchorId="1A3BC295" wp14:editId="6636146C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9AEDD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BC295" id="_x0000_s1113" type="#_x0000_t202" style="position:absolute;left:0;text-align:left;margin-left:250.4pt;margin-top:4.85pt;width:134.9pt;height:23.7pt;z-index:251658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kwFQ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BLCIjyOvO6hOxCzCoFzaNDIawD+cdaTakvvfB4GKM/PZ0nSW49ksyjw5s/liQg5eR3bXEWEl&#10;QZU8cDaYmzCsxsGh3jeUadCDhTuaaK0T2c9VnesnZaYZnLcoSv/aT7eed339F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kaBpMB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0B79AEDD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2" behindDoc="0" locked="0" layoutInCell="1" allowOverlap="1" wp14:anchorId="01A49949" wp14:editId="1C7CF6BB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165ABD3">
                    <v:shape id="AutoShape 29" style="position:absolute;margin-left:235.3pt;margin-top:9.75pt;width:9.7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E32DC1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4" behindDoc="0" locked="0" layoutInCell="1" allowOverlap="1" wp14:anchorId="2299401E" wp14:editId="271C3EB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B72E89B">
                    <v:shape id="AutoShape 28" style="position:absolute;margin-left:397.3pt;margin-top:13.4pt;width:9.7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6C1BF6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0" behindDoc="0" locked="0" layoutInCell="1" allowOverlap="1" wp14:anchorId="6C3D7405" wp14:editId="711FEC0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7459DD5">
                    <v:shape id="AutoShape 27" style="position:absolute;margin-left:143.05pt;margin-top:9.8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62BA14D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08" behindDoc="0" locked="0" layoutInCell="1" allowOverlap="1" wp14:anchorId="0C98E735" wp14:editId="1342AEA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ABDAC05">
                    <v:shape id="AutoShape 26" style="position:absolute;margin-left:34.3pt;margin-top:10.6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CBB0EB8"/>
                  </w:pict>
                </mc:Fallback>
              </mc:AlternateContent>
            </w:r>
          </w:p>
          <w:p w14:paraId="34CC6EC3" w14:textId="77777777" w:rsidR="002F1216" w:rsidRPr="007D7EA5" w:rsidRDefault="002F1216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1C1ECBC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7A39D20" w14:textId="6C8252FB" w:rsidR="002F1216" w:rsidRPr="00A313C2" w:rsidRDefault="00374598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99341E">
              <w:rPr>
                <w:rFonts w:ascii="Calibri Light" w:hAnsi="Calibri Light"/>
                <w:i/>
                <w:iCs/>
                <w:sz w:val="22"/>
                <w:szCs w:val="22"/>
              </w:rPr>
              <w:t>Tive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autonomia para formar opinião própria e capacidade de sustentar pontos de vista </w:t>
            </w:r>
            <w:r w:rsidR="00044059" w:rsidRPr="0032698F">
              <w:rPr>
                <w:rFonts w:ascii="Calibri Light" w:hAnsi="Calibri Light"/>
                <w:i/>
                <w:iCs/>
                <w:sz w:val="22"/>
                <w:szCs w:val="22"/>
              </w:rPr>
              <w:t>divergentes</w:t>
            </w:r>
            <w:r w:rsidR="002F1216" w:rsidRPr="0032698F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  <w:r w:rsidR="00965CE2" w:rsidRPr="0032698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4ACF8A46" w14:textId="262F2956" w:rsidR="002F1216" w:rsidRPr="00A313C2" w:rsidRDefault="002B3481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23" behindDoc="0" locked="0" layoutInCell="1" allowOverlap="1" wp14:anchorId="60EA9007" wp14:editId="49C503CA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80CB7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A9007" id="_x0000_s1114" type="#_x0000_t202" style="position:absolute;left:0;text-align:left;margin-left:410.15pt;margin-top:6.9pt;width:90.65pt;height:19.45pt;z-index:2516584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Jd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MB1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8dCJ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72980CB7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21" behindDoc="0" locked="0" layoutInCell="1" allowOverlap="1" wp14:anchorId="21A44A17" wp14:editId="73FD1F66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A0846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44A17" id="_x0000_s1115" type="#_x0000_t202" style="position:absolute;left:0;text-align:left;margin-left:250.4pt;margin-top:4.85pt;width:134.9pt;height:23.7pt;z-index:2516584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s9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ljFx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lmGrPR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254A0846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19" behindDoc="0" locked="0" layoutInCell="1" allowOverlap="1" wp14:anchorId="36BB1D43" wp14:editId="73A37E0F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E880F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B1D43" id="_x0000_s1116" type="#_x0000_t202" style="position:absolute;left:0;text-align:left;margin-left:155.15pt;margin-top:4.6pt;width:111.65pt;height:23.2pt;z-index:2516584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U5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o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YPTU5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4E0E880F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17" behindDoc="0" locked="0" layoutInCell="1" allowOverlap="1" wp14:anchorId="435E6310" wp14:editId="049C745F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EC38B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E6310" id="_x0000_s1117" type="#_x0000_t202" style="position:absolute;left:0;text-align:left;margin-left:45.65pt;margin-top:5.35pt;width:81.5pt;height:19.45pt;z-index:2516584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ht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qZD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M80yG0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2C0EC38B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20" behindDoc="0" locked="0" layoutInCell="1" allowOverlap="1" wp14:anchorId="170B40D8" wp14:editId="22601CB3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4A9789C">
                    <v:shape id="AutoShape 21" style="position:absolute;margin-left:235.3pt;margin-top:9.75pt;width:9.7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E5021F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22" behindDoc="0" locked="0" layoutInCell="1" allowOverlap="1" wp14:anchorId="25C364C1" wp14:editId="1D22579A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3C330DF">
                    <v:shape id="AutoShape 20" style="position:absolute;margin-left:397.3pt;margin-top:13.4pt;width:9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172E09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 wp14:anchorId="53FD0220" wp14:editId="31C37EA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9C639B5">
                    <v:shape id="AutoShape 19" style="position:absolute;margin-left:143.05pt;margin-top:9.8pt;width:9.7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40153CD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16" behindDoc="0" locked="0" layoutInCell="1" allowOverlap="1" wp14:anchorId="2C476071" wp14:editId="701A0F02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2EBA296E">
                    <v:shape id="AutoShape 18" style="position:absolute;margin-left:34.3pt;margin-top:10.6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62FA9E3"/>
                  </w:pict>
                </mc:Fallback>
              </mc:AlternateContent>
            </w:r>
          </w:p>
          <w:p w14:paraId="16F87B5F" w14:textId="77777777" w:rsidR="002F1216" w:rsidRPr="007D7EA5" w:rsidRDefault="002F1216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5A19A1E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3A249FD" w14:textId="0B797BEC" w:rsidR="002F1216" w:rsidRPr="00A313C2" w:rsidRDefault="00374598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Mant</w:t>
            </w:r>
            <w:r w:rsidR="0099341E">
              <w:rPr>
                <w:rFonts w:ascii="Calibri Light" w:hAnsi="Calibri Light"/>
                <w:i/>
                <w:iCs/>
                <w:sz w:val="22"/>
                <w:szCs w:val="22"/>
              </w:rPr>
              <w:t>ive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bom relacionamento com os </w:t>
            </w:r>
            <w:r w:rsidR="0099341E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iretores e subordinados diretos e d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emonstr</w:t>
            </w:r>
            <w:r w:rsidR="0099341E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capacidade de lidar de maneira positiva com opiniões divergentes</w:t>
            </w:r>
            <w:r w:rsidR="0099341E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73FD479F" w14:textId="0C7827FE" w:rsidR="002F1216" w:rsidRPr="00A313C2" w:rsidRDefault="002B3481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31" behindDoc="0" locked="0" layoutInCell="1" allowOverlap="1" wp14:anchorId="494B8839" wp14:editId="4E1B682B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3F75F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B8839" id="_x0000_s1118" type="#_x0000_t202" style="position:absolute;left:0;text-align:left;margin-left:410.15pt;margin-top:6.9pt;width:90.65pt;height:19.45pt;z-index:2516584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2D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YCF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f1e2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6F33F75F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29" behindDoc="0" locked="0" layoutInCell="1" allowOverlap="1" wp14:anchorId="71B5BCE2" wp14:editId="2159E6E3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EBB0E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5BCE2" id="_x0000_s1119" type="#_x0000_t202" style="position:absolute;left:0;text-align:left;margin-left:250.4pt;margin-top:4.85pt;width:134.9pt;height:23.7pt;z-index:2516584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Tj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DXAZOM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22EBB0E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27" behindDoc="0" locked="0" layoutInCell="1" allowOverlap="1" wp14:anchorId="641C238F" wp14:editId="2CA1D4DF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6192F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C238F" id="_x0000_s1120" type="#_x0000_t202" style="position:absolute;left:0;text-align:left;margin-left:155.15pt;margin-top:4.6pt;width:111.65pt;height:23.2pt;z-index:2516584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I8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pkER9HXkuojsQswqhc2jQyWsA/nPWk2oL733uBijPzxdJ0VrMF0cdCchbL6zk5eBkpLyPC&#10;SoIqeOBsNLdhXI29Q920lGnUg4U7mmitE9kvVZ3qJ2WmGZy2KEr/0k+3XnZ98x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aCwI8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5586192F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25" behindDoc="0" locked="0" layoutInCell="1" allowOverlap="1" wp14:anchorId="268D0FB9" wp14:editId="4CDE8DC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AF95D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D0FB9" id="_x0000_s1121" type="#_x0000_t202" style="position:absolute;left:0;text-align:left;margin-left:45.65pt;margin-top:5.35pt;width:81.5pt;height:19.45pt;z-index:2516584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9o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YyHxc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M0C/2g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32DAF95D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28" behindDoc="0" locked="0" layoutInCell="1" allowOverlap="1" wp14:anchorId="0CA0FFD5" wp14:editId="38004920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1F461D1">
                    <v:shape id="AutoShape 13" style="position:absolute;margin-left:235.3pt;margin-top:9.75pt;width:9.7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CA6FEF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30" behindDoc="0" locked="0" layoutInCell="1" allowOverlap="1" wp14:anchorId="178336C5" wp14:editId="55FC2904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12D6D72">
                    <v:shape id="AutoShape 12" style="position:absolute;margin-left:397.3pt;margin-top:13.4pt;width:9.7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D1F605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26" behindDoc="0" locked="0" layoutInCell="1" allowOverlap="1" wp14:anchorId="1FD8D35F" wp14:editId="159C889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04AE1C6">
                    <v:shape id="AutoShape 11" style="position:absolute;margin-left:143.05pt;margin-top:9.8pt;width:9.7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F3D20B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24" behindDoc="0" locked="0" layoutInCell="1" allowOverlap="1" wp14:anchorId="5C31B901" wp14:editId="5A26AE9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03A1DCC">
                    <v:shape id="AutoShape 10" style="position:absolute;margin-left:34.3pt;margin-top:10.6pt;width:9.7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A43AF8F"/>
                  </w:pict>
                </mc:Fallback>
              </mc:AlternateContent>
            </w:r>
          </w:p>
          <w:p w14:paraId="56B1A15C" w14:textId="77777777" w:rsidR="002F1216" w:rsidRPr="007D7EA5" w:rsidRDefault="002F1216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7883756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FBFD42E" w14:textId="7E6F5D1D" w:rsidR="002F1216" w:rsidRPr="00A313C2" w:rsidRDefault="009A4E1E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Assegur</w:t>
            </w:r>
            <w:r w:rsidR="0099341E">
              <w:rPr>
                <w:rFonts w:ascii="Calibri Light" w:hAnsi="Calibri Light"/>
                <w:i/>
                <w:iCs/>
                <w:sz w:val="22"/>
                <w:szCs w:val="22"/>
              </w:rPr>
              <w:t>ei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 existência de reserva de profissionais qualificados para sucessão</w:t>
            </w:r>
            <w:r w:rsidR="0099341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que p</w:t>
            </w:r>
            <w:r w:rsidR="0099341E">
              <w:rPr>
                <w:rFonts w:ascii="Calibri Light" w:hAnsi="Calibri Light"/>
                <w:i/>
                <w:iCs/>
                <w:sz w:val="22"/>
                <w:szCs w:val="22"/>
              </w:rPr>
              <w:t>udessem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dar continuida</w:t>
            </w:r>
            <w:r w:rsidR="009F0C84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ao atendimento </w:t>
            </w:r>
            <w:r w:rsidR="00ED032B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da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metas de crescimento da </w:t>
            </w:r>
            <w:r w:rsidR="003A02E8">
              <w:rPr>
                <w:rFonts w:ascii="Calibri Light" w:hAnsi="Calibri Light"/>
                <w:i/>
                <w:iCs/>
                <w:sz w:val="22"/>
                <w:szCs w:val="22"/>
              </w:rPr>
              <w:t>empresa?</w:t>
            </w:r>
          </w:p>
          <w:p w14:paraId="3D3BBEF4" w14:textId="2668D827" w:rsidR="002F1216" w:rsidRPr="00A313C2" w:rsidRDefault="002B3481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39" behindDoc="0" locked="0" layoutInCell="1" allowOverlap="1" wp14:anchorId="7A933EDD" wp14:editId="32B0097D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EDA89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33EDD" id="_x0000_s1122" type="#_x0000_t202" style="position:absolute;left:0;text-align:left;margin-left:410.15pt;margin-top:6.9pt;width:90.65pt;height:19.45pt;z-index:2516584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qG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YCEX4XHgtYbmCZm1MCsXNw2NHuwvSkZUbUXdzwOzghL1SeN0rrP1Osg8OuviMkfHnkfq8wjT&#10;HKEq6imZzZ2fV+NgrOx6zDTrQcMtTrSVkeyXqpb6UZlxBssWBemf+/HWy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d49qG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48EEDA89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37" behindDoc="0" locked="0" layoutInCell="1" allowOverlap="1" wp14:anchorId="7DDFACE0" wp14:editId="7C6020C5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5C4DB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FACE0" id="_x0000_s1123" type="#_x0000_t202" style="position:absolute;left:0;text-align:left;margin-left:250.4pt;margin-top:4.85pt;width:134.9pt;height:23.7pt;z-index:2516584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Pm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VMgiPo687qA6EbMIg3Jp08hoAP9w1pFqS+5/HwQqzsxnS9NZjmezKPPkzOaL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Df2U+Y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2A25C4DB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35" behindDoc="0" locked="0" layoutInCell="1" allowOverlap="1" wp14:anchorId="08F812AD" wp14:editId="0B55224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81B99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812AD" id="_x0000_s1124" type="#_x0000_t202" style="position:absolute;left:0;text-align:left;margin-left:155.15pt;margin-top:4.6pt;width:111.65pt;height:23.2pt;z-index:2516584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z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rkJj6OvJZQHYlZhFG5tGlktIB/OOtJtQX3v/cCFWfmi6XprGYLoo+F5CyW13Ny8DJSXkaE&#10;lQRV8MDZaG7DuBp7h7ppKdOoBwt3NNFaJ7JfqjrVT8pMMzhtUZT+pZ9uvez65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3FFbMx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74D81B99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33" behindDoc="0" locked="0" layoutInCell="1" allowOverlap="1" wp14:anchorId="2FF12FB8" wp14:editId="19BE523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FE9E7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12FB8" id="_x0000_s1125" type="#_x0000_t202" style="position:absolute;left:0;text-align:left;margin-left:45.65pt;margin-top:5.35pt;width:81.5pt;height:19.45pt;z-index:2516584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Zn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YU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DLWKZn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9DFE9E7" w14:textId="77777777" w:rsidR="002F1216" w:rsidRPr="00B25E1D" w:rsidRDefault="002F1216" w:rsidP="002F12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36" behindDoc="0" locked="0" layoutInCell="1" allowOverlap="1" wp14:anchorId="52C07A83" wp14:editId="5B9FC44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7AE82046">
                    <v:shape id="AutoShape 5" style="position:absolute;margin-left:235.3pt;margin-top:9.75pt;width:9.7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513E19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38" behindDoc="0" locked="0" layoutInCell="1" allowOverlap="1" wp14:anchorId="3D28D72C" wp14:editId="36565E50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4BC1A5A">
                    <v:shape id="AutoShape 4" style="position:absolute;margin-left:397.3pt;margin-top:13.4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D5E2A7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34" behindDoc="0" locked="0" layoutInCell="1" allowOverlap="1" wp14:anchorId="62D375D2" wp14:editId="02597D1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AC9B8C8">
                    <v:shape id="AutoShape 3" style="position:absolute;margin-left:143.05pt;margin-top:9.8pt;width:9.7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1106B0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32" behindDoc="0" locked="0" layoutInCell="1" allowOverlap="1" wp14:anchorId="655BD406" wp14:editId="6FBAE42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6DD4D841">
                    <v:shape id="AutoShape 2" style="position:absolute;margin-left:34.3pt;margin-top:10.6pt;width:9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3281052"/>
                  </w:pict>
                </mc:Fallback>
              </mc:AlternateContent>
            </w:r>
          </w:p>
          <w:p w14:paraId="3819731A" w14:textId="77777777" w:rsidR="002F1216" w:rsidRPr="007D7EA5" w:rsidRDefault="002F1216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3618BD4" w14:textId="77777777" w:rsidR="00452E1B" w:rsidRPr="007D7EA5" w:rsidRDefault="00452E1B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  <w:tr w:rsidR="00965CE2" w:rsidRPr="007D7EA5" w14:paraId="66381207" w14:textId="77777777" w:rsidTr="007D7EA5">
        <w:tc>
          <w:tcPr>
            <w:tcW w:w="11165" w:type="dxa"/>
            <w:tcBorders>
              <w:right w:val="single" w:sz="4" w:space="0" w:color="7F7F7F"/>
            </w:tcBorders>
            <w:shd w:val="clear" w:color="auto" w:fill="FFFFFF"/>
          </w:tcPr>
          <w:p w14:paraId="3B5C7D1A" w14:textId="77777777" w:rsidR="00965CE2" w:rsidRPr="007D7EA5" w:rsidRDefault="00965CE2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  <w:tr w:rsidR="001241C1" w:rsidRPr="007D7EA5" w14:paraId="197039AA" w14:textId="77777777" w:rsidTr="007D7EA5">
        <w:tc>
          <w:tcPr>
            <w:tcW w:w="11165" w:type="dxa"/>
            <w:tcBorders>
              <w:right w:val="single" w:sz="4" w:space="0" w:color="7F7F7F"/>
            </w:tcBorders>
            <w:shd w:val="clear" w:color="auto" w:fill="FFFFFF"/>
          </w:tcPr>
          <w:p w14:paraId="1018909B" w14:textId="77777777" w:rsidR="001241C1" w:rsidRPr="007D7EA5" w:rsidRDefault="001241C1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</w:tbl>
    <w:p w14:paraId="016100CF" w14:textId="77777777" w:rsidR="00861901" w:rsidRDefault="0086190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0168B4B5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28E93D60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16E46501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40E90FFD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48173F5E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3EE6C68D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365BDB0D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7CEF54AA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049000E3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237EB326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4EAB7280" w14:textId="77777777" w:rsidR="007D7EA5" w:rsidRPr="0077010E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22546D19" w14:textId="77777777" w:rsidR="002B2E27" w:rsidRPr="0077010E" w:rsidRDefault="00A1391E" w:rsidP="00D3729E">
      <w:pPr>
        <w:autoSpaceDE w:val="0"/>
        <w:autoSpaceDN w:val="0"/>
        <w:adjustRightInd w:val="0"/>
        <w:jc w:val="both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77010E" w14:paraId="7D3499D5" w14:textId="77777777" w:rsidTr="0A9B10DF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1BEA0E55" w14:textId="77777777" w:rsidR="00021E82" w:rsidRPr="0011347D" w:rsidRDefault="00021E82" w:rsidP="0A9B10DF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11347D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BI</w:t>
            </w:r>
            <w:r w:rsidR="55C7C7DD" w:rsidRPr="0011347D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BLIOG</w:t>
            </w:r>
            <w:r w:rsidRPr="0011347D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RAFIA</w:t>
            </w:r>
          </w:p>
        </w:tc>
      </w:tr>
      <w:tr w:rsidR="00861901" w:rsidRPr="0077010E" w14:paraId="0CB191CE" w14:textId="77777777" w:rsidTr="0A9B10DF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E4F7F02" w14:textId="77777777" w:rsidR="0011347D" w:rsidRDefault="0011347D" w:rsidP="0011347D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0C83A383" w14:textId="6BEC9650" w:rsidR="0011347D" w:rsidRPr="00084E19" w:rsidRDefault="0011347D" w:rsidP="0011347D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31249C7A" w14:textId="77777777" w:rsidR="0011347D" w:rsidRDefault="0011347D" w:rsidP="0011347D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6493BD86" w14:textId="77777777" w:rsidR="0011347D" w:rsidRDefault="0011347D" w:rsidP="0011347D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Guia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rientação para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lanejamento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ucessão,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valiação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r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emuneração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onselho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dministração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iretor-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residente</w:t>
            </w:r>
            <w:r w:rsidRPr="004C137D">
              <w:rPr>
                <w:rFonts w:ascii="Calibri Light" w:hAnsi="Calibri Light"/>
                <w:sz w:val="22"/>
                <w:szCs w:val="22"/>
              </w:rPr>
              <w:t>. São Paulo: IBGC, 20</w:t>
            </w: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>
              <w:rPr>
                <w:rFonts w:ascii="Calibri Light" w:hAnsi="Calibri Light"/>
                <w:sz w:val="22"/>
                <w:szCs w:val="22"/>
              </w:rPr>
              <w:t>68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p. Disponível em: </w:t>
            </w:r>
            <w:r w:rsidRPr="00C50DA5">
              <w:rPr>
                <w:rFonts w:ascii="Calibri Light" w:hAnsi="Calibri Light"/>
                <w:sz w:val="22"/>
                <w:szCs w:val="22"/>
              </w:rPr>
              <w:t>https://conhecimento.ibgc.org.br/Paginas/Publicacao.aspx?PubId=22125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Acesso em: </w:t>
            </w:r>
            <w:r>
              <w:rPr>
                <w:rFonts w:ascii="Calibri Light" w:hAnsi="Calibri Light"/>
                <w:sz w:val="22"/>
                <w:szCs w:val="22"/>
              </w:rPr>
              <w:t>28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12DAA948" w14:textId="77777777" w:rsidR="0011347D" w:rsidRDefault="0011347D" w:rsidP="0011347D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IBGC, 2020. 55 p. Disponível em: https://conhecimento.ibgc.org.br/Paginas/Publicacao.aspx?PubId=24358. Acesso em: 15 dez. 2022.</w:t>
            </w:r>
          </w:p>
          <w:p w14:paraId="641B727E" w14:textId="699CDC56" w:rsidR="003A02E8" w:rsidRPr="0077010E" w:rsidRDefault="0011347D" w:rsidP="0011347D">
            <w:pPr>
              <w:spacing w:line="360" w:lineRule="auto"/>
              <w:jc w:val="both"/>
              <w:rPr>
                <w:b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</w:t>
            </w:r>
            <w:proofErr w:type="spellStart"/>
            <w:r w:rsidRPr="00084E19">
              <w:rPr>
                <w:rFonts w:ascii="Calibri Light" w:hAnsi="Calibri Light"/>
                <w:sz w:val="22"/>
                <w:szCs w:val="22"/>
              </w:rPr>
              <w:t>Publishing</w:t>
            </w:r>
            <w:proofErr w:type="spellEnd"/>
            <w:r w:rsidRPr="00084E19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0C044ADB" w14:textId="77777777" w:rsidR="003A02E8" w:rsidRPr="0077010E" w:rsidRDefault="003A02E8" w:rsidP="003A02E8">
            <w:pPr>
              <w:spacing w:line="360" w:lineRule="auto"/>
              <w:jc w:val="both"/>
              <w:rPr>
                <w:b/>
              </w:rPr>
            </w:pPr>
          </w:p>
          <w:p w14:paraId="1BB8696F" w14:textId="77777777" w:rsidR="00861901" w:rsidRPr="007D7EA5" w:rsidRDefault="00861901" w:rsidP="007D7EA5">
            <w:pPr>
              <w:pStyle w:val="artigo"/>
              <w:autoSpaceDE w:val="0"/>
              <w:autoSpaceDN w:val="0"/>
              <w:adjustRightInd w:val="0"/>
              <w:spacing w:after="120" w:afterAutospacing="0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13335472" w14:textId="77777777" w:rsidR="00021E82" w:rsidRPr="0077010E" w:rsidRDefault="00021E82" w:rsidP="00D3729E">
      <w:pPr>
        <w:spacing w:line="360" w:lineRule="auto"/>
        <w:jc w:val="both"/>
        <w:rPr>
          <w:b/>
        </w:rPr>
      </w:pPr>
    </w:p>
    <w:p w14:paraId="333B4D44" w14:textId="77777777" w:rsidR="00FA07DE" w:rsidRPr="0077010E" w:rsidRDefault="00FA07DE" w:rsidP="0077010E">
      <w:pPr>
        <w:spacing w:line="360" w:lineRule="auto"/>
        <w:jc w:val="both"/>
        <w:rPr>
          <w:b/>
        </w:rPr>
      </w:pPr>
    </w:p>
    <w:sectPr w:rsidR="00FA07DE" w:rsidRPr="0077010E" w:rsidSect="00766B8A">
      <w:footerReference w:type="default" r:id="rId12"/>
      <w:footerReference w:type="first" r:id="rId13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48E7" w14:textId="77777777" w:rsidR="00FF4FAB" w:rsidRDefault="00FF4FAB" w:rsidP="00372F4A">
      <w:r>
        <w:separator/>
      </w:r>
    </w:p>
  </w:endnote>
  <w:endnote w:type="continuationSeparator" w:id="0">
    <w:p w14:paraId="43DBD2A9" w14:textId="77777777" w:rsidR="00FF4FAB" w:rsidRDefault="00FF4FAB" w:rsidP="00372F4A">
      <w:r>
        <w:continuationSeparator/>
      </w:r>
    </w:p>
  </w:endnote>
  <w:endnote w:type="continuationNotice" w:id="1">
    <w:p w14:paraId="4F21240C" w14:textId="77777777" w:rsidR="007A51CB" w:rsidRDefault="007A5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06ED" w14:textId="2E4D32F4" w:rsidR="00645424" w:rsidRPr="007D7EA5" w:rsidRDefault="007D7EA5" w:rsidP="007C4A3D">
    <w:pPr>
      <w:pStyle w:val="Footer"/>
      <w:jc w:val="right"/>
      <w:rPr>
        <w:sz w:val="18"/>
        <w:lang w:val="pt-BR"/>
      </w:rPr>
    </w:pPr>
    <w:r>
      <w:rPr>
        <w:sz w:val="18"/>
        <w:lang w:val="pt-BR"/>
      </w:rPr>
      <w:t xml:space="preserve">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1E10" w14:textId="06437E02" w:rsidR="00766B8A" w:rsidRDefault="00766B8A" w:rsidP="00766B8A">
    <w:pPr>
      <w:pStyle w:val="Footer"/>
      <w:jc w:val="right"/>
    </w:pPr>
    <w:r>
      <w:rPr>
        <w:noProof/>
        <w:sz w:val="18"/>
        <w:lang w:val="pt-BR"/>
      </w:rPr>
      <w:drawing>
        <wp:inline distT="0" distB="0" distL="0" distR="0" wp14:anchorId="6645C706" wp14:editId="1DF12924">
          <wp:extent cx="5013264" cy="721995"/>
          <wp:effectExtent l="0" t="0" r="0" b="1905"/>
          <wp:docPr id="225544745" name="Imagem 20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F72D" w14:textId="77777777" w:rsidR="00FF4FAB" w:rsidRDefault="00FF4FAB" w:rsidP="00372F4A">
      <w:r>
        <w:separator/>
      </w:r>
    </w:p>
  </w:footnote>
  <w:footnote w:type="continuationSeparator" w:id="0">
    <w:p w14:paraId="307BCBCB" w14:textId="77777777" w:rsidR="00FF4FAB" w:rsidRDefault="00FF4FAB" w:rsidP="00372F4A">
      <w:r>
        <w:continuationSeparator/>
      </w:r>
    </w:p>
  </w:footnote>
  <w:footnote w:type="continuationNotice" w:id="1">
    <w:p w14:paraId="2706BB52" w14:textId="77777777" w:rsidR="007A51CB" w:rsidRDefault="007A5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6DE4"/>
    <w:multiLevelType w:val="hybridMultilevel"/>
    <w:tmpl w:val="76CCE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C6C61"/>
    <w:multiLevelType w:val="hybridMultilevel"/>
    <w:tmpl w:val="2EFC0526"/>
    <w:lvl w:ilvl="0" w:tplc="0416000F">
      <w:start w:val="1"/>
      <w:numFmt w:val="decimal"/>
      <w:lvlText w:val="%1.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F3823"/>
    <w:multiLevelType w:val="hybridMultilevel"/>
    <w:tmpl w:val="5E0C8CB0"/>
    <w:lvl w:ilvl="0" w:tplc="B72C96DA">
      <w:start w:val="1"/>
      <w:numFmt w:val="decimal"/>
      <w:lvlText w:val="%1)"/>
      <w:lvlJc w:val="left"/>
      <w:pPr>
        <w:ind w:left="124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53A0"/>
    <w:multiLevelType w:val="hybridMultilevel"/>
    <w:tmpl w:val="1E7A9566"/>
    <w:lvl w:ilvl="0" w:tplc="04160011">
      <w:start w:val="1"/>
      <w:numFmt w:val="decimal"/>
      <w:lvlText w:val="%1)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1850">
    <w:abstractNumId w:val="19"/>
  </w:num>
  <w:num w:numId="2" w16cid:durableId="538786721">
    <w:abstractNumId w:val="17"/>
  </w:num>
  <w:num w:numId="3" w16cid:durableId="1162625963">
    <w:abstractNumId w:val="21"/>
  </w:num>
  <w:num w:numId="4" w16cid:durableId="1241212538">
    <w:abstractNumId w:val="31"/>
  </w:num>
  <w:num w:numId="5" w16cid:durableId="695542199">
    <w:abstractNumId w:val="1"/>
  </w:num>
  <w:num w:numId="6" w16cid:durableId="327094539">
    <w:abstractNumId w:val="13"/>
  </w:num>
  <w:num w:numId="7" w16cid:durableId="31080206">
    <w:abstractNumId w:val="2"/>
  </w:num>
  <w:num w:numId="8" w16cid:durableId="912930604">
    <w:abstractNumId w:val="25"/>
  </w:num>
  <w:num w:numId="9" w16cid:durableId="1683434694">
    <w:abstractNumId w:val="6"/>
  </w:num>
  <w:num w:numId="10" w16cid:durableId="1352948765">
    <w:abstractNumId w:val="10"/>
  </w:num>
  <w:num w:numId="11" w16cid:durableId="167718737">
    <w:abstractNumId w:val="9"/>
  </w:num>
  <w:num w:numId="12" w16cid:durableId="1848670458">
    <w:abstractNumId w:val="20"/>
  </w:num>
  <w:num w:numId="13" w16cid:durableId="1488085051">
    <w:abstractNumId w:val="11"/>
  </w:num>
  <w:num w:numId="14" w16cid:durableId="133716622">
    <w:abstractNumId w:val="23"/>
  </w:num>
  <w:num w:numId="15" w16cid:durableId="1434783106">
    <w:abstractNumId w:val="0"/>
  </w:num>
  <w:num w:numId="16" w16cid:durableId="1892812896">
    <w:abstractNumId w:val="16"/>
  </w:num>
  <w:num w:numId="17" w16cid:durableId="51733159">
    <w:abstractNumId w:val="15"/>
  </w:num>
  <w:num w:numId="18" w16cid:durableId="1832065391">
    <w:abstractNumId w:val="27"/>
  </w:num>
  <w:num w:numId="19" w16cid:durableId="1608583132">
    <w:abstractNumId w:val="26"/>
  </w:num>
  <w:num w:numId="20" w16cid:durableId="563566164">
    <w:abstractNumId w:val="24"/>
  </w:num>
  <w:num w:numId="21" w16cid:durableId="539904539">
    <w:abstractNumId w:val="5"/>
  </w:num>
  <w:num w:numId="22" w16cid:durableId="596527485">
    <w:abstractNumId w:val="7"/>
  </w:num>
  <w:num w:numId="23" w16cid:durableId="2022196202">
    <w:abstractNumId w:val="4"/>
  </w:num>
  <w:num w:numId="24" w16cid:durableId="772434702">
    <w:abstractNumId w:val="22"/>
  </w:num>
  <w:num w:numId="25" w16cid:durableId="1157571682">
    <w:abstractNumId w:val="30"/>
  </w:num>
  <w:num w:numId="26" w16cid:durableId="1831170783">
    <w:abstractNumId w:val="8"/>
  </w:num>
  <w:num w:numId="27" w16cid:durableId="848251444">
    <w:abstractNumId w:val="28"/>
  </w:num>
  <w:num w:numId="28" w16cid:durableId="2140610559">
    <w:abstractNumId w:val="18"/>
  </w:num>
  <w:num w:numId="29" w16cid:durableId="849101505">
    <w:abstractNumId w:val="3"/>
  </w:num>
  <w:num w:numId="30" w16cid:durableId="941382562">
    <w:abstractNumId w:val="12"/>
  </w:num>
  <w:num w:numId="31" w16cid:durableId="592782639">
    <w:abstractNumId w:val="14"/>
  </w:num>
  <w:num w:numId="32" w16cid:durableId="15447509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DE5"/>
    <w:rsid w:val="00015821"/>
    <w:rsid w:val="0001717F"/>
    <w:rsid w:val="00021E82"/>
    <w:rsid w:val="00022B5D"/>
    <w:rsid w:val="00022F1B"/>
    <w:rsid w:val="00023441"/>
    <w:rsid w:val="00023E49"/>
    <w:rsid w:val="00024995"/>
    <w:rsid w:val="00025E09"/>
    <w:rsid w:val="00026084"/>
    <w:rsid w:val="00027063"/>
    <w:rsid w:val="00031814"/>
    <w:rsid w:val="00031DFA"/>
    <w:rsid w:val="0003353A"/>
    <w:rsid w:val="00035B02"/>
    <w:rsid w:val="00044059"/>
    <w:rsid w:val="0004542D"/>
    <w:rsid w:val="0004694A"/>
    <w:rsid w:val="00053355"/>
    <w:rsid w:val="000535B8"/>
    <w:rsid w:val="00062940"/>
    <w:rsid w:val="00064418"/>
    <w:rsid w:val="00072AC3"/>
    <w:rsid w:val="00073168"/>
    <w:rsid w:val="00080FB9"/>
    <w:rsid w:val="000841F4"/>
    <w:rsid w:val="00093428"/>
    <w:rsid w:val="00093938"/>
    <w:rsid w:val="0009531E"/>
    <w:rsid w:val="0009725E"/>
    <w:rsid w:val="00097845"/>
    <w:rsid w:val="000A1F83"/>
    <w:rsid w:val="000A3D5C"/>
    <w:rsid w:val="000A5ABB"/>
    <w:rsid w:val="000B535F"/>
    <w:rsid w:val="000B55A1"/>
    <w:rsid w:val="000B6C43"/>
    <w:rsid w:val="000C047C"/>
    <w:rsid w:val="000C37C2"/>
    <w:rsid w:val="000C5DFB"/>
    <w:rsid w:val="000C5F05"/>
    <w:rsid w:val="000C7DF9"/>
    <w:rsid w:val="000D7E7C"/>
    <w:rsid w:val="000E18A2"/>
    <w:rsid w:val="000E1D98"/>
    <w:rsid w:val="000E5B7B"/>
    <w:rsid w:val="000F2667"/>
    <w:rsid w:val="000F4E16"/>
    <w:rsid w:val="000F756A"/>
    <w:rsid w:val="000F7EAA"/>
    <w:rsid w:val="0010775C"/>
    <w:rsid w:val="001079DB"/>
    <w:rsid w:val="0011347D"/>
    <w:rsid w:val="00117357"/>
    <w:rsid w:val="00120237"/>
    <w:rsid w:val="00121971"/>
    <w:rsid w:val="001241C1"/>
    <w:rsid w:val="00130558"/>
    <w:rsid w:val="00130BF7"/>
    <w:rsid w:val="001362CB"/>
    <w:rsid w:val="00136639"/>
    <w:rsid w:val="0015466A"/>
    <w:rsid w:val="0016014B"/>
    <w:rsid w:val="00162D78"/>
    <w:rsid w:val="00166F36"/>
    <w:rsid w:val="0017265F"/>
    <w:rsid w:val="00172692"/>
    <w:rsid w:val="00176A5E"/>
    <w:rsid w:val="0018459E"/>
    <w:rsid w:val="00185BA6"/>
    <w:rsid w:val="001966F9"/>
    <w:rsid w:val="001A087D"/>
    <w:rsid w:val="001A14C1"/>
    <w:rsid w:val="001A2725"/>
    <w:rsid w:val="001A3A5C"/>
    <w:rsid w:val="001A48C0"/>
    <w:rsid w:val="001A7339"/>
    <w:rsid w:val="001B7283"/>
    <w:rsid w:val="001B7AFE"/>
    <w:rsid w:val="001D0F68"/>
    <w:rsid w:val="001D591F"/>
    <w:rsid w:val="001D73BA"/>
    <w:rsid w:val="001E0562"/>
    <w:rsid w:val="001E2422"/>
    <w:rsid w:val="001E2EB0"/>
    <w:rsid w:val="001E43D9"/>
    <w:rsid w:val="001E7EB0"/>
    <w:rsid w:val="001F305D"/>
    <w:rsid w:val="001F546A"/>
    <w:rsid w:val="002004CB"/>
    <w:rsid w:val="0020147F"/>
    <w:rsid w:val="00204A22"/>
    <w:rsid w:val="00210679"/>
    <w:rsid w:val="0021133A"/>
    <w:rsid w:val="002129DD"/>
    <w:rsid w:val="00212C4E"/>
    <w:rsid w:val="002157D9"/>
    <w:rsid w:val="00217A11"/>
    <w:rsid w:val="0022165C"/>
    <w:rsid w:val="002240DA"/>
    <w:rsid w:val="00224E01"/>
    <w:rsid w:val="00226B50"/>
    <w:rsid w:val="00233959"/>
    <w:rsid w:val="00233D0B"/>
    <w:rsid w:val="0023530B"/>
    <w:rsid w:val="00237CE1"/>
    <w:rsid w:val="00241419"/>
    <w:rsid w:val="00241675"/>
    <w:rsid w:val="002420B8"/>
    <w:rsid w:val="002473BC"/>
    <w:rsid w:val="002500DF"/>
    <w:rsid w:val="0025029B"/>
    <w:rsid w:val="00250553"/>
    <w:rsid w:val="00250A3F"/>
    <w:rsid w:val="00252E26"/>
    <w:rsid w:val="00256636"/>
    <w:rsid w:val="0025673C"/>
    <w:rsid w:val="0027173F"/>
    <w:rsid w:val="00283307"/>
    <w:rsid w:val="002838C3"/>
    <w:rsid w:val="00292EF6"/>
    <w:rsid w:val="0029369D"/>
    <w:rsid w:val="002A0867"/>
    <w:rsid w:val="002A0DA4"/>
    <w:rsid w:val="002A1111"/>
    <w:rsid w:val="002A2AF2"/>
    <w:rsid w:val="002B114D"/>
    <w:rsid w:val="002B165E"/>
    <w:rsid w:val="002B2E27"/>
    <w:rsid w:val="002B3481"/>
    <w:rsid w:val="002B495A"/>
    <w:rsid w:val="002B5992"/>
    <w:rsid w:val="002C0FD5"/>
    <w:rsid w:val="002C66AF"/>
    <w:rsid w:val="002C7E36"/>
    <w:rsid w:val="002E0019"/>
    <w:rsid w:val="002E14E0"/>
    <w:rsid w:val="002E6EC9"/>
    <w:rsid w:val="002F1216"/>
    <w:rsid w:val="002F25E2"/>
    <w:rsid w:val="002F3147"/>
    <w:rsid w:val="002F3F47"/>
    <w:rsid w:val="002F428F"/>
    <w:rsid w:val="002F5CA5"/>
    <w:rsid w:val="002F78B1"/>
    <w:rsid w:val="00300FA8"/>
    <w:rsid w:val="0030433B"/>
    <w:rsid w:val="00304907"/>
    <w:rsid w:val="00304EDE"/>
    <w:rsid w:val="003105A0"/>
    <w:rsid w:val="0031390B"/>
    <w:rsid w:val="00314DC7"/>
    <w:rsid w:val="003209FF"/>
    <w:rsid w:val="0032522F"/>
    <w:rsid w:val="003265F2"/>
    <w:rsid w:val="003267A1"/>
    <w:rsid w:val="0032698F"/>
    <w:rsid w:val="00330A4E"/>
    <w:rsid w:val="00332DD6"/>
    <w:rsid w:val="00346EF5"/>
    <w:rsid w:val="00350539"/>
    <w:rsid w:val="003510C8"/>
    <w:rsid w:val="00351D50"/>
    <w:rsid w:val="003553C5"/>
    <w:rsid w:val="00364D4E"/>
    <w:rsid w:val="003651DB"/>
    <w:rsid w:val="0037013F"/>
    <w:rsid w:val="00370188"/>
    <w:rsid w:val="0037039A"/>
    <w:rsid w:val="00372F4A"/>
    <w:rsid w:val="00374598"/>
    <w:rsid w:val="00375425"/>
    <w:rsid w:val="003758E7"/>
    <w:rsid w:val="0038055F"/>
    <w:rsid w:val="00384953"/>
    <w:rsid w:val="00384EF5"/>
    <w:rsid w:val="00390259"/>
    <w:rsid w:val="00394F63"/>
    <w:rsid w:val="003A02E8"/>
    <w:rsid w:val="003A44C9"/>
    <w:rsid w:val="003A47BC"/>
    <w:rsid w:val="003A5FAC"/>
    <w:rsid w:val="003A7638"/>
    <w:rsid w:val="003B4E25"/>
    <w:rsid w:val="003B5EC3"/>
    <w:rsid w:val="003C0942"/>
    <w:rsid w:val="003C45FB"/>
    <w:rsid w:val="003C57EF"/>
    <w:rsid w:val="003D0E65"/>
    <w:rsid w:val="003D128F"/>
    <w:rsid w:val="003D14A9"/>
    <w:rsid w:val="003D28A4"/>
    <w:rsid w:val="003D3E41"/>
    <w:rsid w:val="003D561B"/>
    <w:rsid w:val="003D6FFC"/>
    <w:rsid w:val="003E3F3A"/>
    <w:rsid w:val="003E439E"/>
    <w:rsid w:val="003E6985"/>
    <w:rsid w:val="003F5462"/>
    <w:rsid w:val="004004BF"/>
    <w:rsid w:val="0040123C"/>
    <w:rsid w:val="00403F1F"/>
    <w:rsid w:val="00405A61"/>
    <w:rsid w:val="00406467"/>
    <w:rsid w:val="00407D28"/>
    <w:rsid w:val="004109CC"/>
    <w:rsid w:val="004143D3"/>
    <w:rsid w:val="0041513B"/>
    <w:rsid w:val="00415B8B"/>
    <w:rsid w:val="00415E72"/>
    <w:rsid w:val="00421E3F"/>
    <w:rsid w:val="00423E6F"/>
    <w:rsid w:val="0043038E"/>
    <w:rsid w:val="00430D01"/>
    <w:rsid w:val="00434D53"/>
    <w:rsid w:val="004520CC"/>
    <w:rsid w:val="00452E1B"/>
    <w:rsid w:val="00453295"/>
    <w:rsid w:val="00457149"/>
    <w:rsid w:val="00460D34"/>
    <w:rsid w:val="004635BD"/>
    <w:rsid w:val="004646CB"/>
    <w:rsid w:val="00486A8F"/>
    <w:rsid w:val="00486AC0"/>
    <w:rsid w:val="00493CFD"/>
    <w:rsid w:val="00495D0D"/>
    <w:rsid w:val="004A4202"/>
    <w:rsid w:val="004A443D"/>
    <w:rsid w:val="004A59F3"/>
    <w:rsid w:val="004B04F5"/>
    <w:rsid w:val="004B3947"/>
    <w:rsid w:val="004B60BC"/>
    <w:rsid w:val="004C4F61"/>
    <w:rsid w:val="004C51D5"/>
    <w:rsid w:val="004C6E3D"/>
    <w:rsid w:val="004D6153"/>
    <w:rsid w:val="004E256F"/>
    <w:rsid w:val="004E39BB"/>
    <w:rsid w:val="004E4FB9"/>
    <w:rsid w:val="004E72BB"/>
    <w:rsid w:val="004E7D57"/>
    <w:rsid w:val="004F582E"/>
    <w:rsid w:val="0050359E"/>
    <w:rsid w:val="00503AE8"/>
    <w:rsid w:val="005054EF"/>
    <w:rsid w:val="00513676"/>
    <w:rsid w:val="005150C0"/>
    <w:rsid w:val="00515C1D"/>
    <w:rsid w:val="00521367"/>
    <w:rsid w:val="0053341C"/>
    <w:rsid w:val="00533B28"/>
    <w:rsid w:val="00535025"/>
    <w:rsid w:val="00543823"/>
    <w:rsid w:val="00545405"/>
    <w:rsid w:val="00553AC3"/>
    <w:rsid w:val="005574BD"/>
    <w:rsid w:val="00560924"/>
    <w:rsid w:val="00562369"/>
    <w:rsid w:val="00573472"/>
    <w:rsid w:val="005753A5"/>
    <w:rsid w:val="0058060A"/>
    <w:rsid w:val="00580695"/>
    <w:rsid w:val="00585F10"/>
    <w:rsid w:val="00587135"/>
    <w:rsid w:val="0059613C"/>
    <w:rsid w:val="005A14B4"/>
    <w:rsid w:val="005B2D65"/>
    <w:rsid w:val="005B5D90"/>
    <w:rsid w:val="005C4D49"/>
    <w:rsid w:val="005D247A"/>
    <w:rsid w:val="005D4A4F"/>
    <w:rsid w:val="005D6876"/>
    <w:rsid w:val="005D7313"/>
    <w:rsid w:val="005F24E0"/>
    <w:rsid w:val="00610392"/>
    <w:rsid w:val="006241B5"/>
    <w:rsid w:val="00624D66"/>
    <w:rsid w:val="00625989"/>
    <w:rsid w:val="00625F14"/>
    <w:rsid w:val="0062682E"/>
    <w:rsid w:val="0063028E"/>
    <w:rsid w:val="006314FC"/>
    <w:rsid w:val="00632C90"/>
    <w:rsid w:val="00641633"/>
    <w:rsid w:val="0064228E"/>
    <w:rsid w:val="00645424"/>
    <w:rsid w:val="00655B3A"/>
    <w:rsid w:val="0065655E"/>
    <w:rsid w:val="00662CBA"/>
    <w:rsid w:val="00663B12"/>
    <w:rsid w:val="00666760"/>
    <w:rsid w:val="006671ED"/>
    <w:rsid w:val="0067345E"/>
    <w:rsid w:val="00674669"/>
    <w:rsid w:val="006760F3"/>
    <w:rsid w:val="00680501"/>
    <w:rsid w:val="006829E4"/>
    <w:rsid w:val="00682FD0"/>
    <w:rsid w:val="00685E63"/>
    <w:rsid w:val="00686492"/>
    <w:rsid w:val="00691D72"/>
    <w:rsid w:val="00694702"/>
    <w:rsid w:val="0069501B"/>
    <w:rsid w:val="006955E6"/>
    <w:rsid w:val="006A65F2"/>
    <w:rsid w:val="006A66CC"/>
    <w:rsid w:val="006A77EA"/>
    <w:rsid w:val="006B529B"/>
    <w:rsid w:val="006B56E6"/>
    <w:rsid w:val="006B7A14"/>
    <w:rsid w:val="006C2109"/>
    <w:rsid w:val="006C47AD"/>
    <w:rsid w:val="006C52AD"/>
    <w:rsid w:val="006D1052"/>
    <w:rsid w:val="006D131F"/>
    <w:rsid w:val="006D2985"/>
    <w:rsid w:val="006D43FD"/>
    <w:rsid w:val="006D612B"/>
    <w:rsid w:val="006D7E62"/>
    <w:rsid w:val="006E7C51"/>
    <w:rsid w:val="006F2C9C"/>
    <w:rsid w:val="006F71C1"/>
    <w:rsid w:val="00706427"/>
    <w:rsid w:val="00713CAE"/>
    <w:rsid w:val="00715668"/>
    <w:rsid w:val="007235DF"/>
    <w:rsid w:val="00723893"/>
    <w:rsid w:val="00723C56"/>
    <w:rsid w:val="0072679B"/>
    <w:rsid w:val="007343CC"/>
    <w:rsid w:val="00736912"/>
    <w:rsid w:val="00743F39"/>
    <w:rsid w:val="007440D7"/>
    <w:rsid w:val="00745E4A"/>
    <w:rsid w:val="00760AC5"/>
    <w:rsid w:val="00764311"/>
    <w:rsid w:val="00766B8A"/>
    <w:rsid w:val="0077010E"/>
    <w:rsid w:val="0078155E"/>
    <w:rsid w:val="00793D95"/>
    <w:rsid w:val="007A1AD3"/>
    <w:rsid w:val="007A4860"/>
    <w:rsid w:val="007A4C3D"/>
    <w:rsid w:val="007A51CB"/>
    <w:rsid w:val="007A6F58"/>
    <w:rsid w:val="007B4FD4"/>
    <w:rsid w:val="007B71ED"/>
    <w:rsid w:val="007C3708"/>
    <w:rsid w:val="007C4A3D"/>
    <w:rsid w:val="007D0FEE"/>
    <w:rsid w:val="007D1B63"/>
    <w:rsid w:val="007D4F44"/>
    <w:rsid w:val="007D56A8"/>
    <w:rsid w:val="007D7EA5"/>
    <w:rsid w:val="007F5208"/>
    <w:rsid w:val="007F7EAB"/>
    <w:rsid w:val="008108BF"/>
    <w:rsid w:val="008135DB"/>
    <w:rsid w:val="00813908"/>
    <w:rsid w:val="008144E8"/>
    <w:rsid w:val="008162C7"/>
    <w:rsid w:val="00820070"/>
    <w:rsid w:val="0082102D"/>
    <w:rsid w:val="008230C9"/>
    <w:rsid w:val="0082648B"/>
    <w:rsid w:val="00827EFD"/>
    <w:rsid w:val="00833E13"/>
    <w:rsid w:val="0083540E"/>
    <w:rsid w:val="00844727"/>
    <w:rsid w:val="008535CC"/>
    <w:rsid w:val="008618E7"/>
    <w:rsid w:val="00861901"/>
    <w:rsid w:val="00862292"/>
    <w:rsid w:val="00867E55"/>
    <w:rsid w:val="008710FB"/>
    <w:rsid w:val="008712E0"/>
    <w:rsid w:val="00872DFD"/>
    <w:rsid w:val="00874BC8"/>
    <w:rsid w:val="00877AF2"/>
    <w:rsid w:val="00881DE1"/>
    <w:rsid w:val="008842DA"/>
    <w:rsid w:val="00884530"/>
    <w:rsid w:val="008860A8"/>
    <w:rsid w:val="008A13E7"/>
    <w:rsid w:val="008A1CD9"/>
    <w:rsid w:val="008A1F18"/>
    <w:rsid w:val="008B02AE"/>
    <w:rsid w:val="008B4008"/>
    <w:rsid w:val="008C4546"/>
    <w:rsid w:val="008D0CE7"/>
    <w:rsid w:val="008D199B"/>
    <w:rsid w:val="008D2538"/>
    <w:rsid w:val="008D3551"/>
    <w:rsid w:val="008E0321"/>
    <w:rsid w:val="008E245F"/>
    <w:rsid w:val="008F22E5"/>
    <w:rsid w:val="00900711"/>
    <w:rsid w:val="00902A9D"/>
    <w:rsid w:val="00903015"/>
    <w:rsid w:val="0090592E"/>
    <w:rsid w:val="00906192"/>
    <w:rsid w:val="0091354F"/>
    <w:rsid w:val="0091355B"/>
    <w:rsid w:val="00920D4C"/>
    <w:rsid w:val="009353F7"/>
    <w:rsid w:val="00941135"/>
    <w:rsid w:val="00957163"/>
    <w:rsid w:val="00960038"/>
    <w:rsid w:val="00965CE2"/>
    <w:rsid w:val="00966077"/>
    <w:rsid w:val="00966BA1"/>
    <w:rsid w:val="00970B22"/>
    <w:rsid w:val="00970CC8"/>
    <w:rsid w:val="00976E64"/>
    <w:rsid w:val="00981FAC"/>
    <w:rsid w:val="00986ABE"/>
    <w:rsid w:val="0099341E"/>
    <w:rsid w:val="00993C83"/>
    <w:rsid w:val="00996364"/>
    <w:rsid w:val="009975DA"/>
    <w:rsid w:val="009A2A7C"/>
    <w:rsid w:val="009A4E1E"/>
    <w:rsid w:val="009A55C7"/>
    <w:rsid w:val="009A7973"/>
    <w:rsid w:val="009B127C"/>
    <w:rsid w:val="009B327E"/>
    <w:rsid w:val="009B54DA"/>
    <w:rsid w:val="009B7BAF"/>
    <w:rsid w:val="009C3D16"/>
    <w:rsid w:val="009D1428"/>
    <w:rsid w:val="009E2D08"/>
    <w:rsid w:val="009E7C84"/>
    <w:rsid w:val="009F0C84"/>
    <w:rsid w:val="009F68E6"/>
    <w:rsid w:val="00A0210B"/>
    <w:rsid w:val="00A06E3D"/>
    <w:rsid w:val="00A10121"/>
    <w:rsid w:val="00A1391E"/>
    <w:rsid w:val="00A14236"/>
    <w:rsid w:val="00A15B94"/>
    <w:rsid w:val="00A173B2"/>
    <w:rsid w:val="00A205B8"/>
    <w:rsid w:val="00A21336"/>
    <w:rsid w:val="00A2387D"/>
    <w:rsid w:val="00A26959"/>
    <w:rsid w:val="00A34DFB"/>
    <w:rsid w:val="00A3605F"/>
    <w:rsid w:val="00A367DA"/>
    <w:rsid w:val="00A37F42"/>
    <w:rsid w:val="00A429EA"/>
    <w:rsid w:val="00A43284"/>
    <w:rsid w:val="00A50BED"/>
    <w:rsid w:val="00A62F01"/>
    <w:rsid w:val="00A63EFA"/>
    <w:rsid w:val="00A7024C"/>
    <w:rsid w:val="00A76383"/>
    <w:rsid w:val="00A83609"/>
    <w:rsid w:val="00A83AB0"/>
    <w:rsid w:val="00A930CB"/>
    <w:rsid w:val="00A9362A"/>
    <w:rsid w:val="00A96ED6"/>
    <w:rsid w:val="00AB151D"/>
    <w:rsid w:val="00AB25CE"/>
    <w:rsid w:val="00AB3E56"/>
    <w:rsid w:val="00AD59D5"/>
    <w:rsid w:val="00AD7BB8"/>
    <w:rsid w:val="00AE0FF6"/>
    <w:rsid w:val="00AF3A34"/>
    <w:rsid w:val="00AF79E5"/>
    <w:rsid w:val="00B03645"/>
    <w:rsid w:val="00B134D1"/>
    <w:rsid w:val="00B1362A"/>
    <w:rsid w:val="00B159E0"/>
    <w:rsid w:val="00B167B0"/>
    <w:rsid w:val="00B205C8"/>
    <w:rsid w:val="00B22337"/>
    <w:rsid w:val="00B27094"/>
    <w:rsid w:val="00B27969"/>
    <w:rsid w:val="00B30732"/>
    <w:rsid w:val="00B3155E"/>
    <w:rsid w:val="00B35A96"/>
    <w:rsid w:val="00B437C8"/>
    <w:rsid w:val="00B437CB"/>
    <w:rsid w:val="00B456E7"/>
    <w:rsid w:val="00B46991"/>
    <w:rsid w:val="00B46BB6"/>
    <w:rsid w:val="00B50E63"/>
    <w:rsid w:val="00B52D50"/>
    <w:rsid w:val="00B62164"/>
    <w:rsid w:val="00B631CC"/>
    <w:rsid w:val="00B6507E"/>
    <w:rsid w:val="00B66901"/>
    <w:rsid w:val="00B75BA7"/>
    <w:rsid w:val="00B807A5"/>
    <w:rsid w:val="00B81918"/>
    <w:rsid w:val="00B83724"/>
    <w:rsid w:val="00B84842"/>
    <w:rsid w:val="00B870E9"/>
    <w:rsid w:val="00B95EF2"/>
    <w:rsid w:val="00BA1293"/>
    <w:rsid w:val="00BA1C1A"/>
    <w:rsid w:val="00BA2D25"/>
    <w:rsid w:val="00BA65EC"/>
    <w:rsid w:val="00BB4B0D"/>
    <w:rsid w:val="00BB65BE"/>
    <w:rsid w:val="00BC237C"/>
    <w:rsid w:val="00BC33E8"/>
    <w:rsid w:val="00BC4DC5"/>
    <w:rsid w:val="00BC4EA1"/>
    <w:rsid w:val="00BC7EC7"/>
    <w:rsid w:val="00BE0D4E"/>
    <w:rsid w:val="00BE48DF"/>
    <w:rsid w:val="00BE55D1"/>
    <w:rsid w:val="00BF1916"/>
    <w:rsid w:val="00BF53D3"/>
    <w:rsid w:val="00C032B5"/>
    <w:rsid w:val="00C03FB7"/>
    <w:rsid w:val="00C12C4F"/>
    <w:rsid w:val="00C14737"/>
    <w:rsid w:val="00C15451"/>
    <w:rsid w:val="00C22BA6"/>
    <w:rsid w:val="00C234D3"/>
    <w:rsid w:val="00C24795"/>
    <w:rsid w:val="00C24B35"/>
    <w:rsid w:val="00C32861"/>
    <w:rsid w:val="00C333CB"/>
    <w:rsid w:val="00C33595"/>
    <w:rsid w:val="00C35FFD"/>
    <w:rsid w:val="00C3619B"/>
    <w:rsid w:val="00C43565"/>
    <w:rsid w:val="00C43781"/>
    <w:rsid w:val="00C50AE4"/>
    <w:rsid w:val="00C55A4A"/>
    <w:rsid w:val="00C56A86"/>
    <w:rsid w:val="00C6260F"/>
    <w:rsid w:val="00C64E98"/>
    <w:rsid w:val="00C6612A"/>
    <w:rsid w:val="00C7228F"/>
    <w:rsid w:val="00C723F3"/>
    <w:rsid w:val="00C74530"/>
    <w:rsid w:val="00C7677A"/>
    <w:rsid w:val="00C777B5"/>
    <w:rsid w:val="00C815F6"/>
    <w:rsid w:val="00C933E8"/>
    <w:rsid w:val="00C96ADF"/>
    <w:rsid w:val="00CA017B"/>
    <w:rsid w:val="00CA6A01"/>
    <w:rsid w:val="00CA6EE8"/>
    <w:rsid w:val="00CC66C0"/>
    <w:rsid w:val="00CC67A5"/>
    <w:rsid w:val="00CD055A"/>
    <w:rsid w:val="00CD4519"/>
    <w:rsid w:val="00CD606F"/>
    <w:rsid w:val="00CE4254"/>
    <w:rsid w:val="00CE6D2D"/>
    <w:rsid w:val="00CF17B6"/>
    <w:rsid w:val="00CF5AD9"/>
    <w:rsid w:val="00CF6D84"/>
    <w:rsid w:val="00D13F54"/>
    <w:rsid w:val="00D15DE1"/>
    <w:rsid w:val="00D17FD0"/>
    <w:rsid w:val="00D24A35"/>
    <w:rsid w:val="00D26B34"/>
    <w:rsid w:val="00D32969"/>
    <w:rsid w:val="00D35850"/>
    <w:rsid w:val="00D3729E"/>
    <w:rsid w:val="00D40657"/>
    <w:rsid w:val="00D44B49"/>
    <w:rsid w:val="00D450BA"/>
    <w:rsid w:val="00D46334"/>
    <w:rsid w:val="00D50BEA"/>
    <w:rsid w:val="00D60F55"/>
    <w:rsid w:val="00D61CCD"/>
    <w:rsid w:val="00D65576"/>
    <w:rsid w:val="00D66252"/>
    <w:rsid w:val="00D663CC"/>
    <w:rsid w:val="00D75470"/>
    <w:rsid w:val="00D768B7"/>
    <w:rsid w:val="00D84601"/>
    <w:rsid w:val="00D84FC0"/>
    <w:rsid w:val="00D850EA"/>
    <w:rsid w:val="00D85D97"/>
    <w:rsid w:val="00D8674E"/>
    <w:rsid w:val="00D969B5"/>
    <w:rsid w:val="00DA056B"/>
    <w:rsid w:val="00DA1A4C"/>
    <w:rsid w:val="00DA21AD"/>
    <w:rsid w:val="00DB0E04"/>
    <w:rsid w:val="00DB5C83"/>
    <w:rsid w:val="00DB7518"/>
    <w:rsid w:val="00DC0698"/>
    <w:rsid w:val="00DC20E1"/>
    <w:rsid w:val="00DC222B"/>
    <w:rsid w:val="00DC4372"/>
    <w:rsid w:val="00DC4FE5"/>
    <w:rsid w:val="00DC55C0"/>
    <w:rsid w:val="00DD1FDA"/>
    <w:rsid w:val="00DD748B"/>
    <w:rsid w:val="00DE031E"/>
    <w:rsid w:val="00DE6CEF"/>
    <w:rsid w:val="00DE7C05"/>
    <w:rsid w:val="00DF59C2"/>
    <w:rsid w:val="00E02161"/>
    <w:rsid w:val="00E04B04"/>
    <w:rsid w:val="00E13DB2"/>
    <w:rsid w:val="00E1424D"/>
    <w:rsid w:val="00E16D71"/>
    <w:rsid w:val="00E20500"/>
    <w:rsid w:val="00E21DC0"/>
    <w:rsid w:val="00E307F4"/>
    <w:rsid w:val="00E30A4E"/>
    <w:rsid w:val="00E32F54"/>
    <w:rsid w:val="00E34462"/>
    <w:rsid w:val="00E35E11"/>
    <w:rsid w:val="00E405D9"/>
    <w:rsid w:val="00E40ED9"/>
    <w:rsid w:val="00E43F28"/>
    <w:rsid w:val="00E44B55"/>
    <w:rsid w:val="00E47256"/>
    <w:rsid w:val="00E47EF2"/>
    <w:rsid w:val="00E50CDF"/>
    <w:rsid w:val="00E5228B"/>
    <w:rsid w:val="00E52FD3"/>
    <w:rsid w:val="00E56125"/>
    <w:rsid w:val="00E57B63"/>
    <w:rsid w:val="00E63A91"/>
    <w:rsid w:val="00E70177"/>
    <w:rsid w:val="00E74B05"/>
    <w:rsid w:val="00E76935"/>
    <w:rsid w:val="00E7792F"/>
    <w:rsid w:val="00E779EF"/>
    <w:rsid w:val="00E81112"/>
    <w:rsid w:val="00E82664"/>
    <w:rsid w:val="00E830CB"/>
    <w:rsid w:val="00E83CC2"/>
    <w:rsid w:val="00E85D45"/>
    <w:rsid w:val="00E86B0F"/>
    <w:rsid w:val="00E87C11"/>
    <w:rsid w:val="00E87F39"/>
    <w:rsid w:val="00E92189"/>
    <w:rsid w:val="00E92528"/>
    <w:rsid w:val="00E952F6"/>
    <w:rsid w:val="00EA140B"/>
    <w:rsid w:val="00EA38B5"/>
    <w:rsid w:val="00EA4C2F"/>
    <w:rsid w:val="00EA593E"/>
    <w:rsid w:val="00EA6CF2"/>
    <w:rsid w:val="00EB2109"/>
    <w:rsid w:val="00EB7914"/>
    <w:rsid w:val="00EC4C93"/>
    <w:rsid w:val="00EC60E7"/>
    <w:rsid w:val="00ED032B"/>
    <w:rsid w:val="00ED7B81"/>
    <w:rsid w:val="00EE0E5D"/>
    <w:rsid w:val="00EE2236"/>
    <w:rsid w:val="00EE2E1C"/>
    <w:rsid w:val="00EE4FD2"/>
    <w:rsid w:val="00EE638E"/>
    <w:rsid w:val="00EF12AD"/>
    <w:rsid w:val="00EF13A7"/>
    <w:rsid w:val="00F01507"/>
    <w:rsid w:val="00F01EF1"/>
    <w:rsid w:val="00F03DC2"/>
    <w:rsid w:val="00F142A7"/>
    <w:rsid w:val="00F1536E"/>
    <w:rsid w:val="00F163BC"/>
    <w:rsid w:val="00F218EC"/>
    <w:rsid w:val="00F2610E"/>
    <w:rsid w:val="00F26E98"/>
    <w:rsid w:val="00F30192"/>
    <w:rsid w:val="00F36612"/>
    <w:rsid w:val="00F41802"/>
    <w:rsid w:val="00F45C67"/>
    <w:rsid w:val="00F6398D"/>
    <w:rsid w:val="00F64658"/>
    <w:rsid w:val="00F701B2"/>
    <w:rsid w:val="00F73690"/>
    <w:rsid w:val="00F772C0"/>
    <w:rsid w:val="00F802CA"/>
    <w:rsid w:val="00F82127"/>
    <w:rsid w:val="00F86817"/>
    <w:rsid w:val="00F94A31"/>
    <w:rsid w:val="00FA07DE"/>
    <w:rsid w:val="00FA3230"/>
    <w:rsid w:val="00FA3BA0"/>
    <w:rsid w:val="00FB2B24"/>
    <w:rsid w:val="00FB413D"/>
    <w:rsid w:val="00FB5AAA"/>
    <w:rsid w:val="00FB7051"/>
    <w:rsid w:val="00FC0C0F"/>
    <w:rsid w:val="00FC152A"/>
    <w:rsid w:val="00FC68F1"/>
    <w:rsid w:val="00FC734F"/>
    <w:rsid w:val="00FC7D2C"/>
    <w:rsid w:val="00FD4DA1"/>
    <w:rsid w:val="00FD5124"/>
    <w:rsid w:val="00FE2A8D"/>
    <w:rsid w:val="00FE3C50"/>
    <w:rsid w:val="00FE4274"/>
    <w:rsid w:val="00FE47F5"/>
    <w:rsid w:val="00FE492D"/>
    <w:rsid w:val="00FE6220"/>
    <w:rsid w:val="00FF0878"/>
    <w:rsid w:val="00FF1C2A"/>
    <w:rsid w:val="00FF4FAB"/>
    <w:rsid w:val="00FF56F4"/>
    <w:rsid w:val="00FF5CC2"/>
    <w:rsid w:val="00FF6C2A"/>
    <w:rsid w:val="0A9B10DF"/>
    <w:rsid w:val="125B73F6"/>
    <w:rsid w:val="186048B3"/>
    <w:rsid w:val="20554187"/>
    <w:rsid w:val="20B21829"/>
    <w:rsid w:val="23DB1C92"/>
    <w:rsid w:val="3407CA3B"/>
    <w:rsid w:val="420AEF6D"/>
    <w:rsid w:val="4259E57F"/>
    <w:rsid w:val="435C25A9"/>
    <w:rsid w:val="4A7D47E7"/>
    <w:rsid w:val="4AD4954F"/>
    <w:rsid w:val="4B660A02"/>
    <w:rsid w:val="503B3B42"/>
    <w:rsid w:val="55C0977F"/>
    <w:rsid w:val="55C7C7DD"/>
    <w:rsid w:val="5C272DE3"/>
    <w:rsid w:val="61872396"/>
    <w:rsid w:val="6EAB67D6"/>
    <w:rsid w:val="70A0EC49"/>
    <w:rsid w:val="7FABE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."/>
  <w:listSeparator w:val=","/>
  <w14:docId w14:val="0AD0A047"/>
  <w15:chartTrackingRefBased/>
  <w15:docId w15:val="{0CF96D98-1B3F-4FF1-831F-6FEF111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F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F4A"/>
  </w:style>
  <w:style w:type="character" w:styleId="FootnoteReference">
    <w:name w:val="footnote reference"/>
    <w:uiPriority w:val="99"/>
    <w:semiHidden/>
    <w:unhideWhenUsed/>
    <w:rsid w:val="00372F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54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A2725"/>
    <w:rPr>
      <w:b/>
      <w:bCs/>
    </w:rPr>
  </w:style>
  <w:style w:type="table" w:styleId="TableGrid">
    <w:name w:val="Table Grid"/>
    <w:basedOn w:val="Table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E74B05"/>
    <w:rPr>
      <w:color w:val="0563C1"/>
      <w:u w:val="single"/>
    </w:rPr>
  </w:style>
  <w:style w:type="table" w:styleId="PlainTable5">
    <w:name w:val="Plain Table 5"/>
    <w:basedOn w:val="TableNormal"/>
    <w:uiPriority w:val="45"/>
    <w:rsid w:val="007D7EA5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BAB50-BAE3-4EA2-89F2-DF681EC68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A0F52-FF77-4B2A-AE61-6952591CB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E669C-AE9E-4509-A47E-D9BB674F60BE}">
  <ds:schemaRefs>
    <ds:schemaRef ds:uri="http://www.w3.org/XML/1998/namespace"/>
    <ds:schemaRef ds:uri="http://purl.org/dc/terms/"/>
    <ds:schemaRef ds:uri="http://schemas.microsoft.com/office/2006/documentManagement/types"/>
    <ds:schemaRef ds:uri="a1018386-3725-42f3-8f1c-9695e47eeb60"/>
    <ds:schemaRef ds:uri="http://schemas.openxmlformats.org/package/2006/metadata/core-properties"/>
    <ds:schemaRef ds:uri="http://schemas.microsoft.com/office/infopath/2007/PartnerControls"/>
    <ds:schemaRef ds:uri="a86a993b-c007-42eb-b730-072487083fe1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9B7CF8-BCE3-423B-8B59-0072A40F6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1579</Words>
  <Characters>9004</Characters>
  <Application>Microsoft Office Word</Application>
  <DocSecurity>4</DocSecurity>
  <Lines>75</Lines>
  <Paragraphs>21</Paragraphs>
  <ScaleCrop>false</ScaleCrop>
  <Company>TBA Informática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THOMAZ MILANI RODRIGUES MURONI SILVA</cp:lastModifiedBy>
  <cp:revision>16</cp:revision>
  <cp:lastPrinted>2021-08-19T00:29:00Z</cp:lastPrinted>
  <dcterms:created xsi:type="dcterms:W3CDTF">2022-12-21T19:41:00Z</dcterms:created>
  <dcterms:modified xsi:type="dcterms:W3CDTF">2024-07-30T14:40:00Z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